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65D25ECF"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700954">
        <w:rPr>
          <w:b/>
          <w:color w:val="auto"/>
          <w:szCs w:val="24"/>
        </w:rPr>
        <w:t xml:space="preserve">бумаги для офисной техники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5365B50E" w:rsidR="006513EB" w:rsidRPr="00710166" w:rsidRDefault="00710166" w:rsidP="00442772">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w:t>
      </w:r>
      <w:r w:rsidR="00442772">
        <w:rPr>
          <w:rFonts w:ascii="Times New Roman" w:hAnsi="Times New Roman" w:cs="Times New Roman"/>
          <w:sz w:val="24"/>
          <w:szCs w:val="24"/>
        </w:rPr>
        <w:t xml:space="preserve"> </w:t>
      </w:r>
      <w:r w:rsidR="00442772">
        <w:rPr>
          <w:rStyle w:val="-"/>
          <w:rFonts w:ascii="Times New Roman" w:hAnsi="Times New Roman"/>
          <w:color w:val="000000"/>
          <w:sz w:val="24"/>
          <w:szCs w:val="24"/>
        </w:rPr>
        <w:t>«Дульдургинская центральная районная больница»</w:t>
      </w:r>
      <w:r w:rsidR="00442772">
        <w:rPr>
          <w:rFonts w:ascii="Times New Roman" w:hAnsi="Times New Roman"/>
          <w:color w:val="000000"/>
          <w:sz w:val="24"/>
          <w:szCs w:val="24"/>
        </w:rPr>
        <w:t xml:space="preserve">, </w:t>
      </w:r>
      <w:r w:rsidR="00442772">
        <w:rPr>
          <w:rFonts w:ascii="Times New Roman" w:hAnsi="Times New Roman"/>
          <w:sz w:val="24"/>
          <w:szCs w:val="24"/>
        </w:rPr>
        <w:t>именуемое в дальнейшем "Заказчик", в лице и.о. главного врача Платонова Андрея Павловича</w:t>
      </w:r>
      <w:r w:rsidRPr="00D008B1">
        <w:rPr>
          <w:rFonts w:ascii="Times New Roman" w:hAnsi="Times New Roman" w:cs="Times New Roman"/>
          <w:sz w:val="24"/>
          <w:szCs w:val="24"/>
        </w:rPr>
        <w:t>,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001E1ABB"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700954">
        <w:rPr>
          <w:b/>
          <w:color w:val="auto"/>
          <w:szCs w:val="24"/>
        </w:rPr>
        <w:t xml:space="preserve">бумагу для офисной техники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t xml:space="preserve">III. ПОРЯДОК, СРОКИ И УСЛОВИЯ ПОСТАВКИ И ПРИЕМКИ ТОВАРА </w:t>
      </w:r>
    </w:p>
    <w:p w14:paraId="5C0BB24F" w14:textId="6290DAD7" w:rsidR="00B63B9A" w:rsidRPr="00442772" w:rsidRDefault="00B63B9A" w:rsidP="00442772">
      <w:pPr>
        <w:pStyle w:val="ConsPlusNormal"/>
        <w:ind w:firstLine="540"/>
        <w:jc w:val="both"/>
        <w:rPr>
          <w:rFonts w:ascii="Times New Roman" w:hAnsi="Times New Roman" w:cs="Times New Roman"/>
          <w:color w:val="00000A"/>
          <w:szCs w:val="24"/>
        </w:rPr>
      </w:pPr>
      <w:r w:rsidRPr="00442772">
        <w:rPr>
          <w:rFonts w:ascii="Times New Roman" w:hAnsi="Times New Roman" w:cs="Times New Roman"/>
          <w:szCs w:val="24"/>
        </w:rPr>
        <w:t>3.1. Поставщик самостоятельно доставляет Товар Заказчику по адресу:</w:t>
      </w:r>
      <w:r w:rsidRPr="00442772">
        <w:rPr>
          <w:rFonts w:ascii="Times New Roman" w:hAnsi="Times New Roman" w:cs="Times New Roman"/>
          <w:b/>
          <w:szCs w:val="24"/>
        </w:rPr>
        <w:t xml:space="preserve"> </w:t>
      </w:r>
      <w:r w:rsidR="00442772" w:rsidRPr="00442772">
        <w:rPr>
          <w:rFonts w:ascii="Times New Roman" w:hAnsi="Times New Roman" w:cs="Times New Roman"/>
          <w:color w:val="00000A"/>
          <w:szCs w:val="24"/>
        </w:rPr>
        <w:t xml:space="preserve">Забайкальский край, </w:t>
      </w:r>
      <w:r w:rsidR="00442772" w:rsidRPr="00442772">
        <w:rPr>
          <w:rFonts w:ascii="Times New Roman" w:hAnsi="Times New Roman" w:cs="Times New Roman"/>
        </w:rPr>
        <w:t>Дульдургинский район, с. Дульдурга, ул. 50 лет Октября, 68</w:t>
      </w:r>
      <w:r w:rsidR="00442772" w:rsidRPr="00442772">
        <w:rPr>
          <w:rFonts w:ascii="Times New Roman" w:hAnsi="Times New Roman" w:cs="Times New Roman"/>
          <w:color w:val="00000A"/>
          <w:szCs w:val="24"/>
        </w:rPr>
        <w:t>,  в рабочие дни с 9:00 до 14:00 по местному времени.</w:t>
      </w:r>
    </w:p>
    <w:p w14:paraId="08017753" w14:textId="2B2A7E83"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400E96">
        <w:rPr>
          <w:b/>
          <w:color w:val="auto"/>
          <w:szCs w:val="24"/>
        </w:rPr>
        <w:t>по Заявкам осуществляется</w:t>
      </w:r>
      <w:r w:rsidRPr="00927DF7">
        <w:rPr>
          <w:b/>
          <w:color w:val="auto"/>
          <w:szCs w:val="24"/>
        </w:rPr>
        <w:t xml:space="preserve">, в течение не более 14 рабочих дней со дня отправки заявки Заказчиком, </w:t>
      </w:r>
      <w:r w:rsidR="00200888">
        <w:rPr>
          <w:b/>
          <w:color w:val="auto"/>
          <w:szCs w:val="24"/>
        </w:rPr>
        <w:t>не более 3х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lastRenderedPageBreak/>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lastRenderedPageBreak/>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w:t>
      </w:r>
      <w:r w:rsidRPr="00DF158A">
        <w:rPr>
          <w:rFonts w:eastAsiaTheme="minorHAnsi"/>
          <w:color w:val="auto"/>
          <w:szCs w:val="24"/>
          <w:lang w:eastAsia="en-US"/>
        </w:rPr>
        <w:lastRenderedPageBreak/>
        <w:t>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42D770EB"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009E7159">
        <w:rPr>
          <w:color w:val="auto"/>
          <w:kern w:val="16"/>
          <w:szCs w:val="24"/>
        </w:rPr>
        <w:t xml:space="preserve">рублей ________ копеек - </w:t>
      </w:r>
      <w:r w:rsidRPr="00DF158A">
        <w:rPr>
          <w:color w:val="auto"/>
          <w:kern w:val="16"/>
          <w:szCs w:val="24"/>
        </w:rPr>
        <w:t>5% от цены контракт</w:t>
      </w:r>
      <w:r w:rsidR="009E7159">
        <w:rPr>
          <w:color w:val="auto"/>
          <w:kern w:val="16"/>
          <w:szCs w:val="24"/>
        </w:rPr>
        <w:t>а,</w:t>
      </w:r>
      <w:r w:rsidR="009E7159" w:rsidRPr="009E7159">
        <w:rPr>
          <w:szCs w:val="24"/>
          <w:lang w:eastAsia="ru-RU"/>
        </w:rPr>
        <w:t xml:space="preserve"> </w:t>
      </w:r>
      <w:r w:rsidR="009E7159" w:rsidRPr="00686EA9">
        <w:rPr>
          <w:szCs w:val="24"/>
          <w:lang w:eastAsia="ru-RU"/>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w:t>
      </w:r>
      <w:r w:rsidRPr="00DF158A">
        <w:rPr>
          <w:rFonts w:eastAsiaTheme="minorHAnsi"/>
          <w:color w:val="auto"/>
          <w:szCs w:val="24"/>
          <w:lang w:eastAsia="en-US"/>
        </w:rPr>
        <w:lastRenderedPageBreak/>
        <w:t xml:space="preserve">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7.3 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lastRenderedPageBreak/>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1973BB">
        <w:trPr>
          <w:trHeight w:val="7168"/>
        </w:trPr>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8E8BC6A"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bookmarkStart w:id="7" w:name="_Hlk530491955"/>
            <w:bookmarkEnd w:id="7"/>
            <w:r w:rsidRPr="00442772">
              <w:rPr>
                <w:rFonts w:ascii="Times New Roman CYR" w:eastAsia="Arial" w:hAnsi="Times New Roman CYR" w:cs="Times New Roman CYR"/>
                <w:color w:val="auto"/>
                <w:szCs w:val="24"/>
                <w:lang w:eastAsia="ru-RU"/>
              </w:rPr>
              <w:t>государственное учреждение здравоохранения «Дульдургинская центральная районная больница» (ГУЗ Дульдургинская ЦРБ)</w:t>
            </w:r>
          </w:p>
          <w:p w14:paraId="03910833"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Юридический адрес: 687200, Забайкальский край, Дульдургинский район, с. Дульдурга, ул. 50 лет Октября, 68</w:t>
            </w:r>
          </w:p>
          <w:p w14:paraId="6DF45043"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Почтовый адрес: 687200, Забайкальский край, Дульдургинский район, с. Дульдурга, ул. 50 лет Октября, 68</w:t>
            </w:r>
          </w:p>
          <w:p w14:paraId="50B7FBF9"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ИНН 8002003001, КПП 800201001</w:t>
            </w:r>
          </w:p>
          <w:p w14:paraId="3D4A4D02"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ОКТМО 76611416, ОКПО 01951128</w:t>
            </w:r>
          </w:p>
          <w:p w14:paraId="66791F7D"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Банковские реквизиты</w:t>
            </w:r>
          </w:p>
          <w:p w14:paraId="4FB9EF7A"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Наименование банка: ОТДЕЛЕНИЕ ЧИТА БАНКА РОССИИ// УФК по Забайкальскому краю г. Чита</w:t>
            </w:r>
          </w:p>
          <w:p w14:paraId="2B24F8D5"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Единый казначейский счет: 40102810945370000063</w:t>
            </w:r>
          </w:p>
          <w:p w14:paraId="446AD13B"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Казначейский счет: 03224643760000009100</w:t>
            </w:r>
          </w:p>
          <w:p w14:paraId="50E993B5" w14:textId="77777777" w:rsidR="00442772" w:rsidRPr="00442772" w:rsidRDefault="00442772" w:rsidP="00442772">
            <w:pPr>
              <w:autoSpaceDE w:val="0"/>
              <w:autoSpaceDN w:val="0"/>
              <w:adjustRightInd w:val="0"/>
              <w:spacing w:before="100" w:after="100"/>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 xml:space="preserve">Получатель (л/счет): МИНИСТЕРСТВО ФИНАНСОВ ЗАБАЙКАЛЬСКОГО КРАЯ (ГОСУДАРСТВЕННОЕ УЧРЕЖДЕНИЕ ЗРАВООХРАНЕНИЯ "ДУЛЬДУРГИНСКАЯ ЦЕНТРАЛЬНАЯ РАЙОННАЯ БОЛЬНИЦА", л/с 22916Ц30890) </w:t>
            </w:r>
          </w:p>
          <w:p w14:paraId="2BD46757" w14:textId="77777777" w:rsidR="00442772" w:rsidRPr="00442772" w:rsidRDefault="00442772" w:rsidP="00442772">
            <w:pPr>
              <w:tabs>
                <w:tab w:val="left" w:pos="-1418"/>
              </w:tabs>
              <w:spacing w:before="100" w:after="100"/>
              <w:contextualSpacing/>
              <w:rPr>
                <w:rFonts w:ascii="Times New Roman CYR" w:eastAsia="Arial" w:hAnsi="Times New Roman CYR" w:cs="Times New Roman CYR"/>
                <w:color w:val="auto"/>
                <w:szCs w:val="24"/>
                <w:lang w:eastAsia="ru-RU"/>
              </w:rPr>
            </w:pPr>
            <w:r w:rsidRPr="00442772">
              <w:rPr>
                <w:rFonts w:ascii="Times New Roman CYR" w:eastAsia="Arial" w:hAnsi="Times New Roman CYR" w:cs="Times New Roman CYR"/>
                <w:color w:val="auto"/>
                <w:szCs w:val="24"/>
                <w:lang w:eastAsia="ru-RU"/>
              </w:rPr>
              <w:t>БИК 017601329</w:t>
            </w:r>
          </w:p>
          <w:p w14:paraId="0E8D2D41" w14:textId="77777777" w:rsidR="00442772" w:rsidRPr="00442772" w:rsidRDefault="00442772" w:rsidP="00442772">
            <w:pPr>
              <w:tabs>
                <w:tab w:val="left" w:pos="-1418"/>
              </w:tabs>
              <w:spacing w:before="100" w:after="100"/>
              <w:contextualSpacing/>
              <w:rPr>
                <w:rFonts w:eastAsia="Arial" w:cs="Courier New"/>
                <w:color w:val="00000A"/>
                <w:szCs w:val="24"/>
                <w:lang w:eastAsia="ru-RU"/>
              </w:rPr>
            </w:pPr>
            <w:r w:rsidRPr="00442772">
              <w:rPr>
                <w:rFonts w:ascii="Times New Roman CYR" w:eastAsia="Arial" w:hAnsi="Times New Roman CYR" w:cs="Times New Roman CYR"/>
                <w:color w:val="auto"/>
                <w:szCs w:val="24"/>
                <w:lang w:eastAsia="ru-RU"/>
              </w:rPr>
              <w:t xml:space="preserve">И.О. </w:t>
            </w:r>
            <w:r w:rsidRPr="00442772">
              <w:rPr>
                <w:rFonts w:eastAsia="Arial" w:cs="Courier New"/>
                <w:color w:val="00000A"/>
                <w:szCs w:val="24"/>
                <w:lang w:eastAsia="ru-RU"/>
              </w:rPr>
              <w:t>Главного врача</w:t>
            </w:r>
          </w:p>
          <w:p w14:paraId="590DD660" w14:textId="77777777" w:rsidR="00442772" w:rsidRPr="00442772" w:rsidRDefault="00442772" w:rsidP="00442772">
            <w:pPr>
              <w:tabs>
                <w:tab w:val="left" w:pos="-1418"/>
              </w:tabs>
              <w:spacing w:before="100" w:after="100"/>
              <w:contextualSpacing/>
              <w:rPr>
                <w:rFonts w:eastAsia="Arial" w:cs="Courier New"/>
                <w:color w:val="00000A"/>
                <w:szCs w:val="24"/>
                <w:lang w:eastAsia="ru-RU"/>
              </w:rPr>
            </w:pPr>
          </w:p>
          <w:p w14:paraId="02E610D2" w14:textId="77777777" w:rsidR="00442772" w:rsidRPr="00442772" w:rsidRDefault="00442772" w:rsidP="00442772">
            <w:pPr>
              <w:tabs>
                <w:tab w:val="left" w:pos="-1418"/>
              </w:tabs>
              <w:spacing w:before="100" w:after="100"/>
              <w:contextualSpacing/>
              <w:rPr>
                <w:rFonts w:eastAsia="Arial" w:cs="Courier New"/>
                <w:color w:val="00000A"/>
                <w:szCs w:val="24"/>
                <w:lang w:eastAsia="ru-RU"/>
              </w:rPr>
            </w:pPr>
            <w:r w:rsidRPr="00442772">
              <w:rPr>
                <w:rFonts w:eastAsia="Arial" w:cs="Courier New"/>
                <w:color w:val="00000A"/>
                <w:szCs w:val="24"/>
                <w:lang w:eastAsia="ru-RU"/>
              </w:rPr>
              <w:t>____________________ А.П. Платонов</w:t>
            </w:r>
          </w:p>
          <w:p w14:paraId="4F200A00" w14:textId="77777777" w:rsidR="00442772" w:rsidRPr="00442772" w:rsidRDefault="00442772" w:rsidP="00442772">
            <w:pPr>
              <w:widowControl w:val="0"/>
              <w:jc w:val="both"/>
              <w:rPr>
                <w:rFonts w:eastAsia="Arial" w:cs="Courier New"/>
                <w:color w:val="00000A"/>
                <w:szCs w:val="24"/>
                <w:lang w:eastAsia="zh-CN" w:bidi="hi-IN"/>
              </w:rPr>
            </w:pPr>
            <w:r w:rsidRPr="00442772">
              <w:rPr>
                <w:rFonts w:eastAsia="Arial"/>
                <w:i/>
                <w:color w:val="00000A"/>
                <w:sz w:val="20"/>
                <w:szCs w:val="24"/>
                <w:lang w:eastAsia="en-US"/>
              </w:rPr>
              <w:t>подписано ЦП</w:t>
            </w: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6ABC9D3D" w14:textId="07204541"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27777D7" w14:textId="68128EF5" w:rsidR="006513EB" w:rsidRPr="00F712AE" w:rsidRDefault="006513EB" w:rsidP="001973BB">
            <w:pPr>
              <w:ind w:right="-284"/>
              <w:rPr>
                <w:color w:val="auto"/>
                <w:szCs w:val="24"/>
              </w:rPr>
            </w:pP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65FBF683" w:rsidR="006513EB" w:rsidRDefault="006513EB" w:rsidP="00B63B9A">
      <w:pPr>
        <w:suppressAutoHyphens w:val="0"/>
        <w:rPr>
          <w:b/>
          <w:color w:val="auto"/>
          <w:szCs w:val="24"/>
          <w:lang w:eastAsia="ru-RU"/>
        </w:rPr>
      </w:pPr>
    </w:p>
    <w:p w14:paraId="0E2CDE14" w14:textId="6A505A9D" w:rsidR="001973BB" w:rsidRDefault="001973BB" w:rsidP="00B63B9A">
      <w:pPr>
        <w:suppressAutoHyphens w:val="0"/>
        <w:rPr>
          <w:b/>
          <w:color w:val="auto"/>
          <w:szCs w:val="24"/>
          <w:lang w:eastAsia="ru-RU"/>
        </w:rPr>
      </w:pPr>
    </w:p>
    <w:p w14:paraId="27B11F77" w14:textId="5110D752" w:rsidR="001973BB" w:rsidRDefault="001973BB" w:rsidP="00B63B9A">
      <w:pPr>
        <w:suppressAutoHyphens w:val="0"/>
        <w:rPr>
          <w:b/>
          <w:color w:val="auto"/>
          <w:szCs w:val="24"/>
          <w:lang w:eastAsia="ru-RU"/>
        </w:rPr>
      </w:pPr>
    </w:p>
    <w:p w14:paraId="0E213C62" w14:textId="2C163C0B" w:rsidR="001973BB" w:rsidRDefault="001973BB" w:rsidP="00B63B9A">
      <w:pPr>
        <w:suppressAutoHyphens w:val="0"/>
        <w:rPr>
          <w:b/>
          <w:color w:val="auto"/>
          <w:szCs w:val="24"/>
          <w:lang w:eastAsia="ru-RU"/>
        </w:rPr>
      </w:pPr>
    </w:p>
    <w:p w14:paraId="6C0A2D90" w14:textId="77777777" w:rsidR="001973BB" w:rsidRDefault="001973B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9C17E50" w:rsidR="00B63B9A" w:rsidRPr="00DF158A" w:rsidRDefault="00CA05B6" w:rsidP="00200888">
            <w:pPr>
              <w:suppressAutoHyphens w:val="0"/>
              <w:jc w:val="both"/>
              <w:rPr>
                <w:color w:val="auto"/>
                <w:szCs w:val="24"/>
                <w:lang w:eastAsia="ru-RU"/>
              </w:rPr>
            </w:pPr>
            <w:r w:rsidRPr="00B81A60">
              <w:rPr>
                <w:szCs w:val="24"/>
              </w:rPr>
              <w:t xml:space="preserve">Бумага для офисной техники </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622591BB" w:rsidR="00B63B9A" w:rsidRPr="00DF158A" w:rsidRDefault="00442772" w:rsidP="00980AC4">
            <w:pPr>
              <w:tabs>
                <w:tab w:val="left" w:pos="-360"/>
                <w:tab w:val="left" w:pos="360"/>
                <w:tab w:val="left" w:pos="3600"/>
              </w:tabs>
              <w:suppressAutoHyphens w:val="0"/>
              <w:jc w:val="both"/>
              <w:rPr>
                <w:color w:val="auto"/>
                <w:szCs w:val="24"/>
                <w:lang w:eastAsia="ru-RU"/>
              </w:rPr>
            </w:pPr>
            <w:r>
              <w:rPr>
                <w:color w:val="auto"/>
                <w:szCs w:val="24"/>
                <w:lang w:eastAsia="ru-RU"/>
              </w:rPr>
              <w:t xml:space="preserve">500 </w:t>
            </w:r>
            <w:bookmarkStart w:id="8" w:name="_GoBack"/>
            <w:bookmarkEnd w:id="8"/>
            <w:r w:rsidR="00927DF7">
              <w:rPr>
                <w:color w:val="auto"/>
                <w:szCs w:val="24"/>
                <w:lang w:eastAsia="ru-RU"/>
              </w:rPr>
              <w:t>пач</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36D9C4" w:rsidR="003322C3" w:rsidRPr="00DF158A" w:rsidRDefault="001973BB" w:rsidP="004314EE">
            <w:pPr>
              <w:ind w:firstLine="709"/>
              <w:jc w:val="both"/>
              <w:rPr>
                <w:b/>
                <w:color w:val="auto"/>
                <w:szCs w:val="24"/>
              </w:rPr>
            </w:pPr>
            <w:r>
              <w:rPr>
                <w:b/>
                <w:color w:val="auto"/>
                <w:szCs w:val="24"/>
              </w:rPr>
              <w:t>Поставщик</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2"/>
      <w:pgSz w:w="11906" w:h="16838"/>
      <w:pgMar w:top="1077" w:right="707" w:bottom="1134" w:left="156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29DEA" w14:textId="77777777" w:rsidR="00E45310" w:rsidRDefault="00E45310">
      <w:r>
        <w:separator/>
      </w:r>
    </w:p>
  </w:endnote>
  <w:endnote w:type="continuationSeparator" w:id="0">
    <w:p w14:paraId="1BBAA4A3" w14:textId="77777777" w:rsidR="00E45310" w:rsidRDefault="00E45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625AF" w14:textId="77777777" w:rsidR="00E45310" w:rsidRDefault="00E45310">
      <w:r>
        <w:separator/>
      </w:r>
    </w:p>
  </w:footnote>
  <w:footnote w:type="continuationSeparator" w:id="0">
    <w:p w14:paraId="1B84004B" w14:textId="77777777" w:rsidR="00E45310" w:rsidRDefault="00E453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1973BB"/>
    <w:rsid w:val="00200888"/>
    <w:rsid w:val="00227B1C"/>
    <w:rsid w:val="0027296B"/>
    <w:rsid w:val="00283AFA"/>
    <w:rsid w:val="002C69F6"/>
    <w:rsid w:val="002E248A"/>
    <w:rsid w:val="002E7750"/>
    <w:rsid w:val="003322C3"/>
    <w:rsid w:val="0038098B"/>
    <w:rsid w:val="00381450"/>
    <w:rsid w:val="003C011D"/>
    <w:rsid w:val="003D517F"/>
    <w:rsid w:val="00400E96"/>
    <w:rsid w:val="00442772"/>
    <w:rsid w:val="004A4B63"/>
    <w:rsid w:val="004C52B7"/>
    <w:rsid w:val="00542E5C"/>
    <w:rsid w:val="00557611"/>
    <w:rsid w:val="0059284F"/>
    <w:rsid w:val="006513EB"/>
    <w:rsid w:val="006C1B95"/>
    <w:rsid w:val="006D2AD4"/>
    <w:rsid w:val="00700954"/>
    <w:rsid w:val="00710166"/>
    <w:rsid w:val="007B2120"/>
    <w:rsid w:val="007C5A79"/>
    <w:rsid w:val="007E469B"/>
    <w:rsid w:val="007F20D6"/>
    <w:rsid w:val="00827F5C"/>
    <w:rsid w:val="00872055"/>
    <w:rsid w:val="008A090A"/>
    <w:rsid w:val="00927DF7"/>
    <w:rsid w:val="009375AB"/>
    <w:rsid w:val="00940A9D"/>
    <w:rsid w:val="00980AC4"/>
    <w:rsid w:val="009E5113"/>
    <w:rsid w:val="009E63AF"/>
    <w:rsid w:val="009E7159"/>
    <w:rsid w:val="00AE4458"/>
    <w:rsid w:val="00AF20AC"/>
    <w:rsid w:val="00B00E7D"/>
    <w:rsid w:val="00B63B9A"/>
    <w:rsid w:val="00B6790E"/>
    <w:rsid w:val="00B8325C"/>
    <w:rsid w:val="00BA5021"/>
    <w:rsid w:val="00BB5DB9"/>
    <w:rsid w:val="00BD5CC6"/>
    <w:rsid w:val="00C31677"/>
    <w:rsid w:val="00C35207"/>
    <w:rsid w:val="00C35BF0"/>
    <w:rsid w:val="00C6349A"/>
    <w:rsid w:val="00CA05B6"/>
    <w:rsid w:val="00CB1E7E"/>
    <w:rsid w:val="00CD149A"/>
    <w:rsid w:val="00D14E10"/>
    <w:rsid w:val="00D41C37"/>
    <w:rsid w:val="00D43EF2"/>
    <w:rsid w:val="00DF158A"/>
    <w:rsid w:val="00E45310"/>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2A35D308-87D0-40AC-8C15-02EE2A6E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qFormat/>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 w:type="character" w:customStyle="1" w:styleId="-">
    <w:name w:val="Интернет-ссылка"/>
    <w:basedOn w:val="a0"/>
    <w:qFormat/>
    <w:rsid w:val="0044277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footer" Target="footer1.xm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ntTable" Target="fontTable.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6290</Words>
  <Characters>35859</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ASUS</cp:lastModifiedBy>
  <cp:revision>4</cp:revision>
  <dcterms:created xsi:type="dcterms:W3CDTF">2024-08-08T01:11:00Z</dcterms:created>
  <dcterms:modified xsi:type="dcterms:W3CDTF">2024-08-13T05:35:00Z</dcterms:modified>
</cp:coreProperties>
</file>