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516A" w:rsidRPr="00FE171D" w:rsidRDefault="0042516A" w:rsidP="0042516A">
      <w:pPr>
        <w:widowControl w:val="0"/>
        <w:suppressAutoHyphens/>
        <w:spacing w:after="85"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ГОСУДАРСТВЕННЫЙ КОНТРАКТ № </w:t>
      </w:r>
    </w:p>
    <w:p w:rsidR="0042516A" w:rsidRDefault="0042516A" w:rsidP="0042516A">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FE171D">
        <w:rPr>
          <w:rFonts w:ascii="Times New Roman" w:eastAsia="Arial" w:hAnsi="Times New Roman"/>
          <w:b/>
          <w:bCs/>
          <w:color w:val="000000"/>
          <w:sz w:val="24"/>
          <w:szCs w:val="24"/>
          <w:lang w:eastAsia="zh-CN"/>
        </w:rPr>
        <w:t xml:space="preserve">НА ПОСТАВКУ </w:t>
      </w:r>
      <w:r w:rsidR="00033DB0">
        <w:rPr>
          <w:rFonts w:ascii="Times New Roman" w:eastAsia="Arial" w:hAnsi="Times New Roman"/>
          <w:b/>
          <w:bCs/>
          <w:color w:val="000000"/>
          <w:sz w:val="24"/>
          <w:szCs w:val="24"/>
          <w:lang w:eastAsia="zh-CN"/>
        </w:rPr>
        <w:t>кожного антисептика</w:t>
      </w:r>
      <w:r>
        <w:rPr>
          <w:rFonts w:ascii="Times New Roman" w:eastAsia="Arial" w:hAnsi="Times New Roman"/>
          <w:b/>
          <w:bCs/>
          <w:color w:val="000000"/>
          <w:sz w:val="24"/>
          <w:szCs w:val="24"/>
          <w:lang w:eastAsia="zh-CN"/>
        </w:rPr>
        <w:t xml:space="preserve"> </w:t>
      </w:r>
    </w:p>
    <w:p w:rsidR="00894C42" w:rsidRPr="00FE171D" w:rsidRDefault="00894C42" w:rsidP="0042516A">
      <w:pPr>
        <w:widowControl w:val="0"/>
        <w:suppressAutoHyphens/>
        <w:spacing w:after="85" w:line="240" w:lineRule="auto"/>
        <w:contextualSpacing/>
        <w:jc w:val="center"/>
        <w:rPr>
          <w:rFonts w:ascii="Times New Roman" w:eastAsia="Arial" w:hAnsi="Times New Roman"/>
          <w:b/>
          <w:bCs/>
          <w:color w:val="000000"/>
          <w:sz w:val="24"/>
          <w:szCs w:val="24"/>
          <w:lang w:eastAsia="zh-CN"/>
        </w:rPr>
      </w:pPr>
      <w:r>
        <w:rPr>
          <w:rFonts w:ascii="Times New Roman" w:eastAsia="Arial" w:hAnsi="Times New Roman"/>
          <w:b/>
          <w:bCs/>
          <w:color w:val="000000"/>
          <w:sz w:val="24"/>
          <w:szCs w:val="24"/>
          <w:lang w:eastAsia="zh-CN"/>
        </w:rPr>
        <w:t>ИКЗ</w:t>
      </w:r>
    </w:p>
    <w:p w:rsidR="0042516A" w:rsidRPr="00FE171D" w:rsidRDefault="003F59C7" w:rsidP="0042516A">
      <w:pPr>
        <w:widowControl w:val="0"/>
        <w:suppressAutoHyphens/>
        <w:spacing w:line="240" w:lineRule="auto"/>
        <w:contextualSpacing/>
        <w:rPr>
          <w:rFonts w:ascii="Times New Roman" w:eastAsia="Arial" w:hAnsi="Times New Roman"/>
          <w:color w:val="00000A"/>
          <w:sz w:val="24"/>
          <w:szCs w:val="24"/>
          <w:lang w:eastAsia="zh-CN"/>
        </w:rPr>
      </w:pPr>
      <w:r w:rsidRPr="004B4448">
        <w:rPr>
          <w:rFonts w:eastAsia="Arial"/>
          <w:i/>
        </w:rPr>
        <w:t>село Верх-</w:t>
      </w:r>
      <w:proofErr w:type="spellStart"/>
      <w:r w:rsidRPr="004B4448">
        <w:rPr>
          <w:rFonts w:eastAsia="Arial"/>
          <w:i/>
        </w:rPr>
        <w:t>Усугли</w:t>
      </w:r>
      <w:proofErr w:type="spellEnd"/>
      <w:r w:rsidR="0042516A" w:rsidRPr="00FE171D">
        <w:rPr>
          <w:rFonts w:ascii="Times New Roman" w:eastAsia="Arial" w:hAnsi="Times New Roman"/>
          <w:color w:val="00000A"/>
          <w:sz w:val="24"/>
          <w:szCs w:val="24"/>
          <w:lang w:eastAsia="zh-CN"/>
        </w:rPr>
        <w:tab/>
      </w:r>
      <w:r w:rsidR="0042516A" w:rsidRPr="00FE171D">
        <w:rPr>
          <w:rFonts w:ascii="Times New Roman" w:eastAsia="Arial" w:hAnsi="Times New Roman"/>
          <w:color w:val="00000A"/>
          <w:sz w:val="24"/>
          <w:szCs w:val="24"/>
          <w:lang w:eastAsia="zh-CN"/>
        </w:rPr>
        <w:tab/>
      </w:r>
      <w:r w:rsidR="0042516A" w:rsidRPr="00FE171D">
        <w:rPr>
          <w:rFonts w:ascii="Times New Roman" w:eastAsia="Arial" w:hAnsi="Times New Roman"/>
          <w:color w:val="00000A"/>
          <w:sz w:val="24"/>
          <w:szCs w:val="24"/>
          <w:lang w:eastAsia="zh-CN"/>
        </w:rPr>
        <w:tab/>
        <w:t xml:space="preserve">                                               </w:t>
      </w:r>
      <w:r w:rsidR="0042516A" w:rsidRPr="00FE171D">
        <w:rPr>
          <w:rFonts w:ascii="Times New Roman" w:eastAsia="Arial" w:hAnsi="Times New Roman"/>
          <w:color w:val="00000A"/>
          <w:sz w:val="24"/>
          <w:szCs w:val="24"/>
          <w:lang w:eastAsia="zh-CN"/>
        </w:rPr>
        <w:tab/>
        <w:t xml:space="preserve">         «___» _________ 20__ года</w:t>
      </w:r>
    </w:p>
    <w:p w:rsidR="0042516A" w:rsidRPr="00FE171D" w:rsidRDefault="0042516A" w:rsidP="0042516A">
      <w:pPr>
        <w:spacing w:after="0" w:line="240" w:lineRule="auto"/>
        <w:ind w:firstLine="567"/>
        <w:jc w:val="both"/>
        <w:rPr>
          <w:rFonts w:ascii="Times New Roman" w:eastAsiaTheme="minorEastAsia" w:hAnsi="Times New Roman"/>
          <w:sz w:val="24"/>
          <w:szCs w:val="24"/>
          <w:lang w:eastAsia="ru-RU"/>
        </w:rPr>
      </w:pPr>
      <w:proofErr w:type="gramStart"/>
      <w:r w:rsidRPr="00FE171D">
        <w:rPr>
          <w:rFonts w:ascii="Times New Roman" w:eastAsiaTheme="minorEastAsia" w:hAnsi="Times New Roman"/>
          <w:sz w:val="24"/>
          <w:szCs w:val="24"/>
          <w:lang w:eastAsia="ru-RU"/>
        </w:rPr>
        <w:t>Государственное учреждение здравоохранения «</w:t>
      </w:r>
      <w:proofErr w:type="spellStart"/>
      <w:r>
        <w:rPr>
          <w:rFonts w:ascii="Times New Roman" w:eastAsiaTheme="minorEastAsia" w:hAnsi="Times New Roman"/>
          <w:sz w:val="24"/>
          <w:szCs w:val="24"/>
          <w:lang w:eastAsia="ru-RU"/>
        </w:rPr>
        <w:t>Тунгокоченская</w:t>
      </w:r>
      <w:proofErr w:type="spellEnd"/>
      <w:r>
        <w:rPr>
          <w:rFonts w:ascii="Times New Roman" w:eastAsiaTheme="minorEastAsia" w:hAnsi="Times New Roman"/>
          <w:sz w:val="24"/>
          <w:szCs w:val="24"/>
          <w:lang w:eastAsia="ru-RU"/>
        </w:rPr>
        <w:t xml:space="preserve"> центральная районная больница</w:t>
      </w:r>
      <w:r w:rsidRPr="00FE171D">
        <w:rPr>
          <w:rFonts w:ascii="Times New Roman" w:eastAsiaTheme="minorEastAsia" w:hAnsi="Times New Roman"/>
          <w:sz w:val="24"/>
          <w:szCs w:val="24"/>
          <w:lang w:eastAsia="ru-RU"/>
        </w:rPr>
        <w:t xml:space="preserve">», именуемое в дальнейшем «Заказчик», в лице </w:t>
      </w:r>
      <w:r w:rsidR="00894C42">
        <w:rPr>
          <w:rFonts w:ascii="Times New Roman" w:eastAsiaTheme="minorEastAsia" w:hAnsi="Times New Roman"/>
          <w:sz w:val="24"/>
          <w:szCs w:val="24"/>
          <w:lang w:eastAsia="ru-RU"/>
        </w:rPr>
        <w:t xml:space="preserve">исполняющего обязанности главного врача </w:t>
      </w:r>
      <w:proofErr w:type="spellStart"/>
      <w:r w:rsidR="00033DB0" w:rsidRPr="00033DB0">
        <w:rPr>
          <w:rFonts w:ascii="Times New Roman" w:eastAsiaTheme="minorEastAsia" w:hAnsi="Times New Roman"/>
          <w:sz w:val="24"/>
          <w:szCs w:val="24"/>
          <w:lang w:eastAsia="ru-RU"/>
        </w:rPr>
        <w:t>Забзигировой</w:t>
      </w:r>
      <w:proofErr w:type="spellEnd"/>
      <w:r w:rsidR="00033DB0" w:rsidRPr="00033DB0">
        <w:rPr>
          <w:rFonts w:ascii="Times New Roman" w:eastAsiaTheme="minorEastAsia" w:hAnsi="Times New Roman"/>
          <w:sz w:val="24"/>
          <w:szCs w:val="24"/>
          <w:lang w:eastAsia="ru-RU"/>
        </w:rPr>
        <w:t xml:space="preserve"> Татьяны Николаевны</w:t>
      </w:r>
      <w:r w:rsidRPr="00FE171D">
        <w:rPr>
          <w:rFonts w:ascii="Times New Roman" w:eastAsiaTheme="minorEastAsia" w:hAnsi="Times New Roman"/>
          <w:sz w:val="24"/>
          <w:szCs w:val="24"/>
          <w:lang w:eastAsia="ru-RU"/>
        </w:rPr>
        <w:t xml:space="preserve">, действующего на основании </w:t>
      </w:r>
      <w:r>
        <w:rPr>
          <w:rFonts w:ascii="Times New Roman" w:eastAsiaTheme="minorEastAsia" w:hAnsi="Times New Roman"/>
          <w:sz w:val="24"/>
          <w:szCs w:val="24"/>
          <w:lang w:eastAsia="ru-RU"/>
        </w:rPr>
        <w:t>устава</w:t>
      </w:r>
      <w:r w:rsidRPr="00FE171D">
        <w:rPr>
          <w:rFonts w:ascii="Times New Roman" w:eastAsiaTheme="minorEastAsia" w:hAnsi="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roofErr w:type="gramEnd"/>
    </w:p>
    <w:p w:rsidR="0042516A" w:rsidRPr="00FE171D" w:rsidRDefault="0042516A" w:rsidP="0042516A">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42516A" w:rsidRPr="00FE171D" w:rsidRDefault="0042516A" w:rsidP="0042516A">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поставке</w:t>
      </w:r>
      <w:r>
        <w:rPr>
          <w:rFonts w:ascii="Times New Roman" w:eastAsia="Arial" w:hAnsi="Times New Roman"/>
          <w:b/>
          <w:color w:val="00000A"/>
          <w:sz w:val="24"/>
          <w:szCs w:val="24"/>
          <w:lang w:eastAsia="zh-CN"/>
        </w:rPr>
        <w:t xml:space="preserve"> </w:t>
      </w:r>
      <w:r w:rsidR="00033DB0">
        <w:rPr>
          <w:rFonts w:ascii="Times New Roman" w:eastAsia="Arial" w:hAnsi="Times New Roman"/>
          <w:b/>
          <w:color w:val="00000A"/>
          <w:sz w:val="24"/>
          <w:szCs w:val="24"/>
          <w:lang w:eastAsia="zh-CN"/>
        </w:rPr>
        <w:t xml:space="preserve">кожного антисептика </w:t>
      </w:r>
      <w:r w:rsidRPr="00FE171D">
        <w:rPr>
          <w:rFonts w:ascii="Times New Roman" w:eastAsia="Arial" w:hAnsi="Times New Roman"/>
          <w:color w:val="00000A"/>
          <w:sz w:val="24"/>
          <w:szCs w:val="24"/>
          <w:lang w:eastAsia="zh-CN"/>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42516A" w:rsidRDefault="0042516A" w:rsidP="0042516A">
      <w:pPr>
        <w:widowControl w:val="0"/>
        <w:suppressAutoHyphens/>
        <w:spacing w:after="0" w:line="240" w:lineRule="auto"/>
        <w:ind w:firstLine="567"/>
        <w:contextualSpacing/>
        <w:jc w:val="both"/>
        <w:rPr>
          <w:rFonts w:ascii="Times New Roman" w:eastAsia="Arial" w:hAnsi="Times New Roman"/>
          <w:b/>
          <w:color w:val="00000A"/>
          <w:sz w:val="24"/>
          <w:szCs w:val="24"/>
          <w:lang w:eastAsia="zh-CN"/>
        </w:rPr>
      </w:pPr>
      <w:r w:rsidRPr="00FE171D">
        <w:rPr>
          <w:rFonts w:ascii="Times New Roman" w:eastAsia="Arial" w:hAnsi="Times New Roman"/>
          <w:color w:val="00000A"/>
          <w:sz w:val="24"/>
          <w:szCs w:val="24"/>
          <w:lang w:eastAsia="zh-CN"/>
        </w:rPr>
        <w:t xml:space="preserve">1.2. </w:t>
      </w:r>
      <w:r w:rsidRPr="00FE171D">
        <w:rPr>
          <w:rFonts w:ascii="Times New Roman" w:eastAsia="Arial" w:hAnsi="Times New Roman"/>
          <w:b/>
          <w:color w:val="00000A"/>
          <w:sz w:val="24"/>
          <w:szCs w:val="24"/>
          <w:lang w:eastAsia="zh-CN"/>
        </w:rPr>
        <w:t>Поста</w:t>
      </w:r>
      <w:r>
        <w:rPr>
          <w:rFonts w:ascii="Times New Roman" w:eastAsia="Arial" w:hAnsi="Times New Roman"/>
          <w:b/>
          <w:color w:val="00000A"/>
          <w:sz w:val="24"/>
          <w:szCs w:val="24"/>
          <w:lang w:eastAsia="zh-CN"/>
        </w:rPr>
        <w:t xml:space="preserve">вка товара осуществляется </w:t>
      </w:r>
      <w:r w:rsidR="003F59C7">
        <w:rPr>
          <w:rFonts w:ascii="Times New Roman" w:eastAsia="Arial" w:hAnsi="Times New Roman"/>
          <w:b/>
          <w:color w:val="00000A"/>
          <w:sz w:val="24"/>
          <w:szCs w:val="24"/>
          <w:lang w:eastAsia="zh-CN"/>
        </w:rPr>
        <w:t xml:space="preserve">в </w:t>
      </w:r>
      <w:r w:rsidR="00033DB0">
        <w:rPr>
          <w:rFonts w:ascii="Times New Roman" w:eastAsia="Arial" w:hAnsi="Times New Roman"/>
          <w:b/>
          <w:color w:val="00000A"/>
          <w:sz w:val="24"/>
          <w:szCs w:val="24"/>
          <w:lang w:eastAsia="zh-CN"/>
        </w:rPr>
        <w:t>полном объеме в период 10</w:t>
      </w:r>
      <w:r w:rsidR="003F59C7">
        <w:rPr>
          <w:rFonts w:ascii="Times New Roman" w:eastAsia="Arial" w:hAnsi="Times New Roman"/>
          <w:b/>
          <w:color w:val="00000A"/>
          <w:sz w:val="24"/>
          <w:szCs w:val="24"/>
          <w:lang w:eastAsia="zh-CN"/>
        </w:rPr>
        <w:t>.0</w:t>
      </w:r>
      <w:r w:rsidR="00033DB0">
        <w:rPr>
          <w:rFonts w:ascii="Times New Roman" w:eastAsia="Arial" w:hAnsi="Times New Roman"/>
          <w:b/>
          <w:color w:val="00000A"/>
          <w:sz w:val="24"/>
          <w:szCs w:val="24"/>
          <w:lang w:eastAsia="zh-CN"/>
        </w:rPr>
        <w:t>9</w:t>
      </w:r>
      <w:r w:rsidR="003F59C7">
        <w:rPr>
          <w:rFonts w:ascii="Times New Roman" w:eastAsia="Arial" w:hAnsi="Times New Roman"/>
          <w:b/>
          <w:color w:val="00000A"/>
          <w:sz w:val="24"/>
          <w:szCs w:val="24"/>
          <w:lang w:eastAsia="zh-CN"/>
        </w:rPr>
        <w:t xml:space="preserve">.2024 по </w:t>
      </w:r>
      <w:r w:rsidR="00033DB0">
        <w:rPr>
          <w:rFonts w:ascii="Times New Roman" w:eastAsia="Arial" w:hAnsi="Times New Roman"/>
          <w:b/>
          <w:color w:val="00000A"/>
          <w:sz w:val="24"/>
          <w:szCs w:val="24"/>
          <w:lang w:eastAsia="zh-CN"/>
        </w:rPr>
        <w:t>1</w:t>
      </w:r>
      <w:r w:rsidR="003F59C7">
        <w:rPr>
          <w:rFonts w:ascii="Times New Roman" w:eastAsia="Arial" w:hAnsi="Times New Roman"/>
          <w:b/>
          <w:color w:val="00000A"/>
          <w:sz w:val="24"/>
          <w:szCs w:val="24"/>
          <w:lang w:eastAsia="zh-CN"/>
        </w:rPr>
        <w:t>5.0</w:t>
      </w:r>
      <w:r w:rsidR="00033DB0">
        <w:rPr>
          <w:rFonts w:ascii="Times New Roman" w:eastAsia="Arial" w:hAnsi="Times New Roman"/>
          <w:b/>
          <w:color w:val="00000A"/>
          <w:sz w:val="24"/>
          <w:szCs w:val="24"/>
          <w:lang w:eastAsia="zh-CN"/>
        </w:rPr>
        <w:t>9.2024</w:t>
      </w:r>
    </w:p>
    <w:p w:rsidR="003F59C7" w:rsidRPr="003F59C7" w:rsidRDefault="003F59C7" w:rsidP="003F59C7">
      <w:pPr>
        <w:widowControl w:val="0"/>
        <w:suppressAutoHyphens/>
        <w:spacing w:after="0" w:line="240" w:lineRule="auto"/>
        <w:ind w:firstLine="567"/>
        <w:contextualSpacing/>
        <w:jc w:val="both"/>
        <w:rPr>
          <w:rFonts w:ascii="Times New Roman" w:eastAsia="Arial" w:hAnsi="Times New Roman"/>
          <w:b/>
          <w:color w:val="00000A"/>
          <w:sz w:val="24"/>
          <w:szCs w:val="24"/>
          <w:lang w:eastAsia="zh-CN"/>
        </w:rPr>
      </w:pPr>
      <w:r w:rsidRPr="003F59C7">
        <w:rPr>
          <w:rFonts w:ascii="Times New Roman" w:eastAsia="Arial" w:hAnsi="Times New Roman"/>
          <w:b/>
          <w:color w:val="00000A"/>
          <w:sz w:val="24"/>
          <w:szCs w:val="24"/>
          <w:lang w:eastAsia="zh-CN"/>
        </w:rPr>
        <w:t>В случае изменения потребности со стороны заказчика период поставки по соглашению сторон могут быть изменены</w:t>
      </w:r>
    </w:p>
    <w:p w:rsidR="00A76050" w:rsidRPr="00FE171D" w:rsidRDefault="00A76050" w:rsidP="00A76050">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A76050" w:rsidRPr="008834C8" w:rsidRDefault="00A76050" w:rsidP="00A76050">
      <w:pPr>
        <w:pStyle w:val="-0"/>
        <w:numPr>
          <w:ilvl w:val="1"/>
          <w:numId w:val="0"/>
        </w:numPr>
        <w:tabs>
          <w:tab w:val="num" w:pos="1418"/>
        </w:tabs>
      </w:pPr>
      <w:r w:rsidRPr="00FE171D">
        <w:rPr>
          <w:rFonts w:eastAsia="Arial"/>
          <w:color w:val="00000A"/>
          <w:lang w:eastAsia="zh-CN"/>
        </w:rPr>
        <w:t xml:space="preserve">1.4. Место поставки товара: </w:t>
      </w:r>
      <w:r w:rsidRPr="004B4448">
        <w:rPr>
          <w:rFonts w:eastAsia="Arial"/>
          <w:i/>
        </w:rPr>
        <w:t xml:space="preserve">Забайкальский край, </w:t>
      </w:r>
      <w:proofErr w:type="spellStart"/>
      <w:r w:rsidRPr="004B4448">
        <w:rPr>
          <w:rFonts w:eastAsia="Arial"/>
          <w:i/>
        </w:rPr>
        <w:t>Тунгокоченский</w:t>
      </w:r>
      <w:proofErr w:type="spellEnd"/>
      <w:r w:rsidRPr="004B4448">
        <w:rPr>
          <w:rFonts w:eastAsia="Arial"/>
          <w:i/>
        </w:rPr>
        <w:t xml:space="preserve"> район, село Верх-</w:t>
      </w:r>
      <w:proofErr w:type="spellStart"/>
      <w:r w:rsidRPr="004B4448">
        <w:rPr>
          <w:rFonts w:eastAsia="Arial"/>
          <w:i/>
        </w:rPr>
        <w:t>Усугли</w:t>
      </w:r>
      <w:proofErr w:type="spellEnd"/>
      <w:r w:rsidRPr="004B4448">
        <w:rPr>
          <w:rFonts w:eastAsia="Arial"/>
          <w:i/>
        </w:rPr>
        <w:t>, ул. Строителей, 20а,  склад Заказчика</w:t>
      </w:r>
      <w:r>
        <w:rPr>
          <w:rFonts w:eastAsia="Arial"/>
          <w:i/>
        </w:rPr>
        <w:t>,</w:t>
      </w:r>
      <w:r w:rsidRPr="008834C8">
        <w:rPr>
          <w:rFonts w:eastAsia="Arial"/>
          <w:i/>
        </w:rPr>
        <w:t xml:space="preserve">  а также осуществляет выгрузку, подъем на этажи, доставку в соответствующие помещения Заказчика (определяемые Заказчиком)</w:t>
      </w:r>
      <w:r w:rsidRPr="008834C8">
        <w:t xml:space="preserve">. </w:t>
      </w:r>
    </w:p>
    <w:p w:rsidR="00A76050" w:rsidRPr="00FE171D" w:rsidRDefault="00A76050" w:rsidP="00A76050">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894C42" w:rsidRDefault="00894C42" w:rsidP="00FE171D">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p>
    <w:p w:rsidR="00FE171D" w:rsidRPr="00FE171D"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FE171D">
        <w:rPr>
          <w:rFonts w:ascii="Times New Roman" w:eastAsia="Arial" w:hAnsi="Times New Roman"/>
          <w:color w:val="00000A"/>
          <w:sz w:val="24"/>
          <w:szCs w:val="24"/>
          <w:lang w:eastAsia="zh-CN"/>
        </w:rPr>
        <w:t xml:space="preserve">2.2. </w:t>
      </w:r>
      <w:proofErr w:type="gramStart"/>
      <w:r w:rsidRPr="00FE171D">
        <w:rPr>
          <w:rFonts w:ascii="Times New Roman" w:eastAsia="Arial" w:hAnsi="Times New Roman"/>
          <w:color w:val="00000A"/>
          <w:sz w:val="24"/>
          <w:szCs w:val="24"/>
          <w:lang w:eastAsia="zh-CN"/>
        </w:rPr>
        <w:t>Цена настоящего Контракта составляет</w:t>
      </w:r>
      <w:r w:rsidRPr="00FE171D">
        <w:rPr>
          <w:rFonts w:ascii="Times New Roman" w:eastAsia="Arial" w:hAnsi="Times New Roman"/>
          <w:b/>
          <w:color w:val="00000A"/>
          <w:sz w:val="24"/>
          <w:szCs w:val="24"/>
          <w:lang w:eastAsia="zh-CN"/>
        </w:rPr>
        <w:t xml:space="preserve">_________ (____________) рублей ___копеек, включая НДС ________. </w:t>
      </w:r>
      <w:r w:rsidRPr="00FE171D">
        <w:rPr>
          <w:rFonts w:ascii="Times New Roman" w:eastAsia="Times New Roman" w:hAnsi="Times New Roman"/>
          <w:i/>
          <w:sz w:val="24"/>
          <w:szCs w:val="24"/>
          <w:lang w:eastAsia="ru-RU"/>
        </w:rPr>
        <w:t>(</w:t>
      </w:r>
      <w:r w:rsidRPr="00FE171D">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w:t>
      </w:r>
      <w:proofErr w:type="gramEnd"/>
      <w:r w:rsidRPr="00FE171D">
        <w:rPr>
          <w:rFonts w:ascii="Times New Roman" w:eastAsia="Times New Roman" w:hAnsi="Times New Roman"/>
          <w:i/>
          <w:color w:val="000000"/>
          <w:sz w:val="24"/>
          <w:szCs w:val="24"/>
          <w:shd w:val="clear" w:color="auto" w:fill="FFFFFF"/>
          <w:lang w:eastAsia="ru-RU"/>
        </w:rPr>
        <w:t xml:space="preserve"> </w:t>
      </w:r>
      <w:proofErr w:type="gramStart"/>
      <w:r w:rsidRPr="00FE171D">
        <w:rPr>
          <w:rFonts w:ascii="Times New Roman" w:eastAsia="Times New Roman" w:hAnsi="Times New Roman"/>
          <w:i/>
          <w:color w:val="000000"/>
          <w:sz w:val="24"/>
          <w:szCs w:val="24"/>
          <w:shd w:val="clear" w:color="auto" w:fill="FFFFFF"/>
          <w:lang w:eastAsia="ru-RU"/>
        </w:rPr>
        <w:t>«НДС не облагается на основании ст. __ НК РФ»</w:t>
      </w:r>
      <w:r w:rsidRPr="00FE171D">
        <w:rPr>
          <w:rFonts w:ascii="Times New Roman" w:eastAsia="Times New Roman" w:hAnsi="Times New Roman"/>
          <w:sz w:val="24"/>
          <w:szCs w:val="24"/>
          <w:lang w:eastAsia="ru-RU"/>
        </w:rPr>
        <w:t xml:space="preserve">). </w:t>
      </w:r>
      <w:proofErr w:type="gramEnd"/>
    </w:p>
    <w:p w:rsidR="00FE171D" w:rsidRPr="00FE171D" w:rsidRDefault="00FE171D" w:rsidP="00FE171D">
      <w:pPr>
        <w:autoSpaceDE w:val="0"/>
        <w:autoSpaceDN w:val="0"/>
        <w:adjustRightInd w:val="0"/>
        <w:spacing w:after="0" w:line="240" w:lineRule="auto"/>
        <w:ind w:firstLine="567"/>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2.4. </w:t>
      </w:r>
      <w:proofErr w:type="gramStart"/>
      <w:r w:rsidRPr="00FE171D">
        <w:rPr>
          <w:rFonts w:ascii="Times New Roman" w:eastAsia="Arial" w:hAnsi="Times New Roman"/>
          <w:color w:val="00000A"/>
          <w:sz w:val="24"/>
          <w:szCs w:val="24"/>
          <w:lang w:eastAsia="zh-CN"/>
        </w:rPr>
        <w:t>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FE171D" w:rsidRPr="00FE171D"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3.1. </w:t>
      </w:r>
      <w:proofErr w:type="gramStart"/>
      <w:r w:rsidRPr="00FE171D">
        <w:rPr>
          <w:rFonts w:ascii="Times New Roman" w:eastAsia="Times New Roman" w:hAnsi="Times New Roman"/>
          <w:sz w:val="24"/>
          <w:szCs w:val="24"/>
          <w:lang w:eastAsia="ru-RU"/>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w:t>
      </w:r>
      <w:r w:rsidRPr="00FE171D">
        <w:rPr>
          <w:rFonts w:ascii="Times New Roman" w:eastAsia="Times New Roman" w:hAnsi="Times New Roman"/>
          <w:sz w:val="24"/>
          <w:szCs w:val="24"/>
          <w:lang w:eastAsia="ru-RU"/>
        </w:rPr>
        <w:lastRenderedPageBreak/>
        <w:t xml:space="preserve">на расчетный счет Поставщика, в безналичной форме в валюте Российской Федерации </w:t>
      </w:r>
      <w:r w:rsidRPr="00FE171D">
        <w:rPr>
          <w:rFonts w:ascii="Times New Roman" w:eastAsiaTheme="minorHAnsi" w:hAnsi="Times New Roman"/>
          <w:sz w:val="24"/>
          <w:szCs w:val="24"/>
        </w:rPr>
        <w:t>в течение 7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roofErr w:type="gramEnd"/>
    </w:p>
    <w:p w:rsidR="00A76050" w:rsidRPr="00FE171D" w:rsidRDefault="00FE171D" w:rsidP="00A76050">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Источником сре</w:t>
      </w:r>
      <w:proofErr w:type="gramStart"/>
      <w:r w:rsidRPr="00FE171D">
        <w:rPr>
          <w:rFonts w:ascii="Times New Roman" w:eastAsia="Times New Roman" w:hAnsi="Times New Roman"/>
          <w:color w:val="000000"/>
          <w:sz w:val="24"/>
          <w:szCs w:val="24"/>
          <w:lang w:eastAsia="ru-RU"/>
        </w:rPr>
        <w:t>дств дл</w:t>
      </w:r>
      <w:proofErr w:type="gramEnd"/>
      <w:r w:rsidRPr="00FE171D">
        <w:rPr>
          <w:rFonts w:ascii="Times New Roman" w:eastAsia="Times New Roman" w:hAnsi="Times New Roman"/>
          <w:color w:val="000000"/>
          <w:sz w:val="24"/>
          <w:szCs w:val="24"/>
          <w:lang w:eastAsia="ru-RU"/>
        </w:rPr>
        <w:t xml:space="preserve">я оплаты поставки товара являются </w:t>
      </w:r>
      <w:r w:rsidR="00A76050" w:rsidRPr="00FE171D">
        <w:rPr>
          <w:rFonts w:ascii="Times New Roman" w:eastAsia="Times New Roman" w:hAnsi="Times New Roman"/>
          <w:b/>
          <w:color w:val="000000"/>
          <w:sz w:val="24"/>
          <w:szCs w:val="24"/>
          <w:lang w:eastAsia="ru-RU"/>
        </w:rPr>
        <w:t xml:space="preserve">средства </w:t>
      </w:r>
      <w:r w:rsidR="00A76050">
        <w:rPr>
          <w:rFonts w:ascii="Times New Roman" w:eastAsia="Times New Roman" w:hAnsi="Times New Roman"/>
          <w:b/>
          <w:color w:val="000000"/>
          <w:sz w:val="24"/>
          <w:szCs w:val="24"/>
          <w:lang w:eastAsia="ru-RU"/>
        </w:rPr>
        <w:t xml:space="preserve">бюджетного </w:t>
      </w:r>
      <w:r w:rsidR="003F59C7">
        <w:rPr>
          <w:rFonts w:ascii="Times New Roman" w:eastAsia="Times New Roman" w:hAnsi="Times New Roman"/>
          <w:b/>
          <w:color w:val="000000"/>
          <w:sz w:val="24"/>
          <w:szCs w:val="24"/>
          <w:lang w:eastAsia="ru-RU"/>
        </w:rPr>
        <w:t>учреждения в пределах лимитов на 2024 год</w:t>
      </w:r>
      <w:r w:rsidR="00A76050" w:rsidRPr="00FE171D">
        <w:rPr>
          <w:rFonts w:ascii="Times New Roman" w:eastAsia="Times New Roman" w:hAnsi="Times New Roman"/>
          <w:b/>
          <w:color w:val="000000"/>
          <w:sz w:val="24"/>
          <w:szCs w:val="24"/>
          <w:lang w:eastAsia="ru-RU"/>
        </w:rPr>
        <w:t>.</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r w:rsidR="003F59C7">
        <w:rPr>
          <w:rFonts w:ascii="Times New Roman" w:eastAsia="Arial" w:hAnsi="Times New Roman"/>
          <w:color w:val="00000A"/>
          <w:sz w:val="24"/>
          <w:szCs w:val="24"/>
          <w:lang w:eastAsia="zh-CN"/>
        </w:rPr>
        <w:t xml:space="preserve"> и подписания документа о приемке в ЕИС</w:t>
      </w:r>
      <w:r w:rsidRPr="00FE171D">
        <w:rPr>
          <w:rFonts w:ascii="Times New Roman" w:eastAsia="Arial" w:hAnsi="Times New Roman"/>
          <w:color w:val="00000A"/>
          <w:sz w:val="24"/>
          <w:szCs w:val="24"/>
          <w:lang w:eastAsia="zh-CN"/>
        </w:rPr>
        <w:t>.</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w:t>
      </w:r>
      <w:r w:rsidR="003F59C7">
        <w:rPr>
          <w:rFonts w:ascii="Times New Roman" w:hAnsi="Times New Roman"/>
          <w:color w:val="00000A"/>
          <w:sz w:val="24"/>
          <w:szCs w:val="24"/>
        </w:rPr>
        <w:t xml:space="preserve">в ЕИС </w:t>
      </w:r>
      <w:r w:rsidRPr="00FE171D">
        <w:rPr>
          <w:rFonts w:ascii="Times New Roman" w:hAnsi="Times New Roman"/>
          <w:color w:val="00000A"/>
          <w:sz w:val="24"/>
          <w:szCs w:val="24"/>
        </w:rPr>
        <w:t xml:space="preserve">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FE171D"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3.5. </w:t>
      </w:r>
      <w:proofErr w:type="gramStart"/>
      <w:r w:rsidRPr="00FE171D">
        <w:rPr>
          <w:rFonts w:ascii="Times New Roman" w:eastAsia="Times New Roman" w:hAnsi="Times New Roman"/>
          <w:sz w:val="24"/>
          <w:szCs w:val="24"/>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033DB0" w:rsidRPr="00B97458" w:rsidRDefault="00033DB0" w:rsidP="00033DB0">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4.1 Требования к товару:</w:t>
      </w:r>
    </w:p>
    <w:p w:rsidR="00033DB0" w:rsidRPr="00B97458" w:rsidRDefault="00033DB0" w:rsidP="00033DB0">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033DB0" w:rsidRDefault="00033DB0" w:rsidP="00033DB0">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w:t>
      </w:r>
      <w:proofErr w:type="gramStart"/>
      <w:r w:rsidRPr="00B97458">
        <w:rPr>
          <w:rFonts w:ascii="Times New Roman" w:eastAsia="Arial" w:hAnsi="Times New Roman"/>
          <w:color w:val="00000A"/>
          <w:sz w:val="24"/>
          <w:szCs w:val="24"/>
          <w:lang w:eastAsia="zh-CN"/>
        </w:rPr>
        <w:t xml:space="preserve">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B97458">
        <w:rPr>
          <w:rFonts w:ascii="Times New Roman" w:eastAsia="Arial" w:hAnsi="Times New Roman"/>
          <w:color w:val="000000"/>
          <w:sz w:val="24"/>
          <w:szCs w:val="24"/>
          <w:lang w:eastAsia="zh-CN"/>
        </w:rPr>
        <w:t xml:space="preserve">(если товар подлежит регистрации в соответствии с </w:t>
      </w:r>
      <w:r w:rsidRPr="00B97458">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r>
        <w:rPr>
          <w:rFonts w:ascii="Times New Roman" w:eastAsia="Arial" w:hAnsi="Times New Roman"/>
          <w:color w:val="00000A"/>
          <w:sz w:val="24"/>
          <w:szCs w:val="24"/>
          <w:lang w:eastAsia="zh-CN"/>
        </w:rPr>
        <w:t xml:space="preserve"> </w:t>
      </w:r>
      <w:proofErr w:type="gramEnd"/>
    </w:p>
    <w:p w:rsidR="00033DB0" w:rsidRPr="00483626" w:rsidRDefault="00033DB0" w:rsidP="00033DB0">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i/>
          <w:color w:val="00000A"/>
          <w:sz w:val="24"/>
          <w:szCs w:val="24"/>
          <w:lang w:eastAsia="zh-CN"/>
        </w:rPr>
      </w:pPr>
      <w:r w:rsidRPr="00483626">
        <w:rPr>
          <w:rFonts w:ascii="Times New Roman" w:eastAsia="Arial" w:hAnsi="Times New Roman"/>
          <w:i/>
          <w:color w:val="00000A"/>
          <w:sz w:val="24"/>
          <w:szCs w:val="24"/>
          <w:lang w:eastAsia="zh-CN"/>
        </w:rPr>
        <w:t>На товар в обязательном порядке предоставляется свидетельство о государственной регистрации, а так же инструкция по применению на русском языке</w:t>
      </w:r>
    </w:p>
    <w:p w:rsidR="00033DB0" w:rsidRPr="00B97458" w:rsidRDefault="00033DB0" w:rsidP="00033DB0">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033DB0" w:rsidRPr="00B97458" w:rsidRDefault="00033DB0" w:rsidP="00033DB0">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B97458">
        <w:rPr>
          <w:rFonts w:ascii="Times New Roman" w:eastAsia="Arial" w:hAnsi="Times New Roman"/>
          <w:color w:val="00000A"/>
          <w:sz w:val="24"/>
          <w:szCs w:val="24"/>
          <w:lang w:eastAsia="zh-CN"/>
        </w:rPr>
        <w:t>комплектующих</w:t>
      </w:r>
      <w:proofErr w:type="gramEnd"/>
      <w:r w:rsidRPr="00B97458">
        <w:rPr>
          <w:rFonts w:ascii="Times New Roman" w:eastAsia="Arial" w:hAnsi="Times New Roman"/>
          <w:color w:val="00000A"/>
          <w:sz w:val="24"/>
          <w:szCs w:val="24"/>
          <w:lang w:eastAsia="zh-CN"/>
        </w:rPr>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B97458">
        <w:rPr>
          <w:rFonts w:ascii="Times New Roman" w:eastAsia="Arial" w:hAnsi="Times New Roman"/>
          <w:color w:val="00000A"/>
          <w:sz w:val="24"/>
          <w:szCs w:val="24"/>
          <w:lang w:eastAsia="zh-CN"/>
        </w:rPr>
        <w:tab/>
        <w:t xml:space="preserve">если иные требования к упаковке (таре) не предусмотрены в Задании на поставку товара. </w:t>
      </w:r>
      <w:proofErr w:type="gramStart"/>
      <w:r w:rsidRPr="00B97458">
        <w:rPr>
          <w:rFonts w:ascii="Times New Roman" w:eastAsia="Arial" w:hAnsi="Times New Roman"/>
          <w:color w:val="00000A"/>
          <w:sz w:val="24"/>
          <w:szCs w:val="24"/>
          <w:lang w:eastAsia="zh-CN"/>
        </w:rPr>
        <w:t>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B97458">
        <w:rPr>
          <w:rFonts w:ascii="Times New Roman" w:eastAsia="Arial" w:hAnsi="Times New Roman"/>
          <w:color w:val="00000A"/>
          <w:sz w:val="24"/>
          <w:szCs w:val="24"/>
          <w:lang w:eastAsia="zh-CN"/>
        </w:rPr>
        <w:t xml:space="preserve">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033DB0" w:rsidRPr="00B97458" w:rsidRDefault="00033DB0" w:rsidP="00033DB0">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lastRenderedPageBreak/>
        <w:t>4.2. Риск случайной гибели или случайного повреждения товара до его передачи Заказчику лежит на Поставщике.</w:t>
      </w:r>
    </w:p>
    <w:p w:rsidR="00033DB0" w:rsidRPr="00B97458" w:rsidRDefault="00033DB0" w:rsidP="00033DB0">
      <w:pPr>
        <w:spacing w:after="0"/>
        <w:ind w:firstLine="567"/>
        <w:jc w:val="both"/>
        <w:rPr>
          <w:rFonts w:ascii="Times New Roman" w:eastAsia="Times New Roman" w:hAnsi="Times New Roman"/>
          <w:sz w:val="24"/>
          <w:szCs w:val="24"/>
          <w:lang w:eastAsia="ru-RU"/>
        </w:rPr>
      </w:pPr>
      <w:r w:rsidRPr="00B97458">
        <w:rPr>
          <w:rFonts w:ascii="Times New Roman" w:eastAsia="Times New Roman" w:hAnsi="Times New Roman"/>
          <w:iCs/>
          <w:sz w:val="24"/>
          <w:szCs w:val="24"/>
          <w:lang w:eastAsia="ru-RU"/>
        </w:rPr>
        <w:t xml:space="preserve">4.3. </w:t>
      </w:r>
      <w:r w:rsidRPr="00B97458">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Pr>
          <w:rFonts w:ascii="Times New Roman" w:eastAsia="Times New Roman" w:hAnsi="Times New Roman"/>
          <w:sz w:val="24"/>
          <w:szCs w:val="24"/>
          <w:lang w:eastAsia="ru-RU"/>
        </w:rPr>
        <w:t>12</w:t>
      </w:r>
      <w:r w:rsidRPr="00B97458">
        <w:rPr>
          <w:rFonts w:ascii="Times New Roman" w:eastAsia="Times New Roman" w:hAnsi="Times New Roman"/>
          <w:sz w:val="24"/>
          <w:szCs w:val="24"/>
          <w:lang w:eastAsia="ru-RU"/>
        </w:rPr>
        <w:t xml:space="preserve"> месяцев.</w:t>
      </w:r>
    </w:p>
    <w:p w:rsidR="00033DB0" w:rsidRPr="00B97458" w:rsidRDefault="00033DB0" w:rsidP="00033DB0">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033DB0" w:rsidRPr="00B97458" w:rsidRDefault="00033DB0" w:rsidP="00033DB0">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9" w:history="1">
        <w:r w:rsidRPr="00B97458">
          <w:rPr>
            <w:rFonts w:ascii="Times New Roman" w:eastAsia="Times New Roman" w:hAnsi="Times New Roman"/>
            <w:sz w:val="24"/>
            <w:szCs w:val="24"/>
            <w:lang w:eastAsia="ru-RU"/>
          </w:rPr>
          <w:t>неустранимых</w:t>
        </w:r>
      </w:hyperlink>
      <w:r w:rsidRPr="00B97458">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033DB0" w:rsidRPr="00B97458" w:rsidRDefault="00033DB0" w:rsidP="00033DB0">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033DB0" w:rsidRPr="00B97458" w:rsidRDefault="00033DB0" w:rsidP="00033DB0">
      <w:pPr>
        <w:autoSpaceDE w:val="0"/>
        <w:autoSpaceDN w:val="0"/>
        <w:adjustRightInd w:val="0"/>
        <w:spacing w:after="0" w:line="240" w:lineRule="auto"/>
        <w:ind w:firstLine="709"/>
        <w:jc w:val="both"/>
        <w:rPr>
          <w:rFonts w:eastAsia="Times New Roman"/>
          <w:sz w:val="24"/>
          <w:szCs w:val="24"/>
          <w:lang w:eastAsia="ru-RU"/>
        </w:rPr>
      </w:pPr>
      <w:r w:rsidRPr="00B97458">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033DB0" w:rsidRPr="00B97458" w:rsidRDefault="00033DB0" w:rsidP="00033DB0">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w:t>
      </w:r>
      <w:proofErr w:type="gramStart"/>
      <w:r w:rsidRPr="00FE171D">
        <w:rPr>
          <w:rFonts w:ascii="Times New Roman" w:eastAsia="Arial" w:hAnsi="Times New Roman"/>
          <w:color w:val="00000A"/>
          <w:sz w:val="24"/>
          <w:szCs w:val="24"/>
          <w:lang w:eastAsia="zh-CN"/>
        </w:rPr>
        <w:t>ств тр</w:t>
      </w:r>
      <w:proofErr w:type="gramEnd"/>
      <w:r w:rsidRPr="00FE171D">
        <w:rPr>
          <w:rFonts w:ascii="Times New Roman" w:eastAsia="Arial" w:hAnsi="Times New Roman"/>
          <w:color w:val="00000A"/>
          <w:sz w:val="24"/>
          <w:szCs w:val="24"/>
          <w:lang w:eastAsia="zh-CN"/>
        </w:rPr>
        <w:t>етьими лицами.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FE171D" w:rsidRPr="00FE171D" w:rsidRDefault="00FE171D" w:rsidP="00FE171D">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FE171D">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w:t>
      </w:r>
      <w:r w:rsidRPr="00FE171D">
        <w:rPr>
          <w:rFonts w:ascii="Times New Roman" w:eastAsia="Arial" w:hAnsi="Times New Roman"/>
          <w:color w:val="00000A"/>
          <w:sz w:val="24"/>
          <w:szCs w:val="24"/>
          <w:lang w:eastAsia="zh-CN"/>
        </w:rPr>
        <w:lastRenderedPageBreak/>
        <w:t>связи).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отказаться от приема недоброкачественного Товара, Товара не </w:t>
      </w:r>
      <w:proofErr w:type="gramStart"/>
      <w:r w:rsidRPr="00FE171D">
        <w:rPr>
          <w:rFonts w:ascii="Times New Roman" w:eastAsia="Arial" w:hAnsi="Times New Roman"/>
          <w:color w:val="000000"/>
          <w:sz w:val="24"/>
          <w:szCs w:val="24"/>
          <w:lang w:eastAsia="zh-CN"/>
        </w:rPr>
        <w:t>соответствующей</w:t>
      </w:r>
      <w:proofErr w:type="gramEnd"/>
      <w:r w:rsidRPr="00FE171D">
        <w:rPr>
          <w:rFonts w:ascii="Times New Roman" w:eastAsia="Arial" w:hAnsi="Times New Roman"/>
          <w:color w:val="000000"/>
          <w:sz w:val="24"/>
          <w:szCs w:val="24"/>
          <w:lang w:eastAsia="zh-CN"/>
        </w:rPr>
        <w:t xml:space="preserve">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FE171D" w:rsidRPr="00FE171D"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FE171D" w:rsidRPr="00FE171D"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w:t>
      </w:r>
      <w:proofErr w:type="gramStart"/>
      <w:r w:rsidRPr="00FE171D">
        <w:rPr>
          <w:rFonts w:ascii="Times New Roman" w:eastAsia="Times New Roman" w:hAnsi="Times New Roman"/>
          <w:color w:val="00000A"/>
          <w:sz w:val="24"/>
          <w:szCs w:val="24"/>
          <w:lang w:eastAsia="ru-RU"/>
        </w:rPr>
        <w:t>Р</w:t>
      </w:r>
      <w:proofErr w:type="gramEnd"/>
      <w:r w:rsidRPr="00FE171D">
        <w:rPr>
          <w:rFonts w:ascii="Times New Roman" w:eastAsia="Times New Roman" w:hAnsi="Times New Roman"/>
          <w:color w:val="00000A"/>
          <w:sz w:val="24"/>
          <w:szCs w:val="24"/>
          <w:lang w:eastAsia="ru-RU"/>
        </w:rPr>
        <w:t xml:space="preserve"> ИСО 15223-1-2020. </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FE171D" w:rsidRDefault="00FE171D" w:rsidP="00FE171D">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A76050" w:rsidRDefault="00FE171D" w:rsidP="00FE171D">
      <w:pPr>
        <w:suppressAutoHyphens/>
        <w:spacing w:after="0" w:line="240" w:lineRule="auto"/>
        <w:ind w:firstLine="709"/>
        <w:contextualSpacing/>
        <w:jc w:val="both"/>
        <w:rPr>
          <w:rFonts w:ascii="Times New Roman" w:eastAsia="Times New Roman" w:hAnsi="Times New Roman"/>
          <w:i/>
          <w:color w:val="00000A"/>
          <w:sz w:val="24"/>
          <w:szCs w:val="24"/>
          <w:lang w:eastAsia="ru-RU"/>
        </w:rPr>
      </w:pPr>
      <w:r w:rsidRPr="00FE171D">
        <w:rPr>
          <w:rFonts w:ascii="Times New Roman" w:eastAsia="Times New Roman" w:hAnsi="Times New Roman"/>
          <w:color w:val="00000A"/>
          <w:sz w:val="24"/>
          <w:szCs w:val="24"/>
          <w:lang w:eastAsia="ru-RU"/>
        </w:rPr>
        <w:t>7.2. Интересы Заказчика в части приемки Товара по настоящему Контракту представляе</w:t>
      </w:r>
      <w:proofErr w:type="gramStart"/>
      <w:r w:rsidRPr="00FE171D">
        <w:rPr>
          <w:rFonts w:ascii="Times New Roman" w:eastAsia="Times New Roman" w:hAnsi="Times New Roman"/>
          <w:color w:val="00000A"/>
          <w:sz w:val="24"/>
          <w:szCs w:val="24"/>
          <w:lang w:eastAsia="ru-RU"/>
        </w:rPr>
        <w:t>т(</w:t>
      </w:r>
      <w:proofErr w:type="gramEnd"/>
      <w:r w:rsidRPr="00FE171D">
        <w:rPr>
          <w:rFonts w:ascii="Times New Roman" w:eastAsia="Times New Roman" w:hAnsi="Times New Roman"/>
          <w:color w:val="00000A"/>
          <w:sz w:val="24"/>
          <w:szCs w:val="24"/>
          <w:lang w:eastAsia="ru-RU"/>
        </w:rPr>
        <w:t xml:space="preserve">ют): </w:t>
      </w:r>
      <w:proofErr w:type="spellStart"/>
      <w:r w:rsidR="00A76050" w:rsidRPr="00124456">
        <w:rPr>
          <w:rFonts w:ascii="Times New Roman" w:hAnsi="Times New Roman"/>
          <w:color w:val="00000A"/>
          <w:sz w:val="24"/>
          <w:szCs w:val="24"/>
        </w:rPr>
        <w:t>Линейцева</w:t>
      </w:r>
      <w:proofErr w:type="spellEnd"/>
      <w:r w:rsidR="00A76050" w:rsidRPr="00124456">
        <w:rPr>
          <w:rFonts w:ascii="Times New Roman" w:hAnsi="Times New Roman"/>
          <w:color w:val="00000A"/>
          <w:sz w:val="24"/>
          <w:szCs w:val="24"/>
        </w:rPr>
        <w:t xml:space="preserve"> Татьяна Анатольевна</w:t>
      </w:r>
      <w:r w:rsidR="00A76050">
        <w:rPr>
          <w:rFonts w:ascii="Times New Roman" w:hAnsi="Times New Roman"/>
          <w:color w:val="00000A"/>
          <w:sz w:val="24"/>
          <w:szCs w:val="24"/>
        </w:rPr>
        <w:t>,  тел.</w:t>
      </w:r>
      <w:r w:rsidR="00A76050" w:rsidRPr="00124456">
        <w:rPr>
          <w:rFonts w:ascii="Times New Roman" w:hAnsi="Times New Roman"/>
          <w:color w:val="00000A"/>
          <w:sz w:val="24"/>
          <w:szCs w:val="24"/>
        </w:rPr>
        <w:t>89141242576</w:t>
      </w:r>
      <w:r w:rsidR="00A76050">
        <w:rPr>
          <w:rFonts w:ascii="Times New Roman" w:hAnsi="Times New Roman"/>
          <w:color w:val="00000A"/>
          <w:sz w:val="24"/>
          <w:szCs w:val="24"/>
        </w:rPr>
        <w:t xml:space="preserve">, </w:t>
      </w:r>
      <w:r w:rsidR="00A76050" w:rsidRPr="00A76050">
        <w:rPr>
          <w:rFonts w:ascii="Times New Roman" w:hAnsi="Times New Roman"/>
          <w:i/>
          <w:color w:val="00000A"/>
          <w:sz w:val="24"/>
          <w:szCs w:val="24"/>
        </w:rPr>
        <w:t>звонить в рабочее время с 08.30 до 16.30, кроме субботы и воскресенья</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w:t>
      </w:r>
      <w:proofErr w:type="gramStart"/>
      <w:r w:rsidRPr="00FE171D">
        <w:rPr>
          <w:rFonts w:ascii="Times New Roman" w:hAnsi="Times New Roman"/>
          <w:color w:val="00000A"/>
          <w:sz w:val="24"/>
          <w:szCs w:val="24"/>
        </w:rPr>
        <w:t xml:space="preserve">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w:t>
      </w:r>
      <w:proofErr w:type="gramEnd"/>
      <w:r w:rsidRPr="00FE171D">
        <w:rPr>
          <w:rFonts w:ascii="Times New Roman" w:hAnsi="Times New Roman"/>
          <w:color w:val="00000A"/>
          <w:sz w:val="24"/>
          <w:szCs w:val="24"/>
        </w:rPr>
        <w:t xml:space="preserve"> </w:t>
      </w:r>
      <w:proofErr w:type="gramStart"/>
      <w:r w:rsidRPr="00FE171D">
        <w:rPr>
          <w:rFonts w:ascii="Times New Roman" w:hAnsi="Times New Roman"/>
          <w:color w:val="00000A"/>
          <w:sz w:val="24"/>
          <w:szCs w:val="24"/>
        </w:rPr>
        <w:t xml:space="preserve">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p w:rsidR="0042516A" w:rsidRPr="00FE171D" w:rsidRDefault="0042516A"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42516A">
        <w:rPr>
          <w:rFonts w:ascii="Times New Roman" w:eastAsia="Times New Roman" w:hAnsi="Times New Roman"/>
          <w:color w:val="00000A"/>
          <w:sz w:val="24"/>
          <w:szCs w:val="24"/>
          <w:lang w:eastAsia="zh-CN"/>
        </w:rPr>
        <w:t>Поставщик формирует документ о приемке в течение 3 рабочих дней с момента отгрузки товара на склад заказчика.</w:t>
      </w:r>
    </w:p>
    <w:bookmarkEnd w:id="0"/>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w:t>
      </w:r>
      <w:r w:rsidRPr="00FE171D">
        <w:rPr>
          <w:rFonts w:ascii="Times New Roman" w:eastAsia="Times New Roman" w:hAnsi="Times New Roman"/>
          <w:iCs/>
          <w:sz w:val="24"/>
          <w:szCs w:val="24"/>
          <w:lang w:eastAsia="ru-RU"/>
        </w:rPr>
        <w:lastRenderedPageBreak/>
        <w:t>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FE171D" w:rsidRPr="00FE171D"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FE171D" w:rsidRDefault="00FE171D" w:rsidP="00FE171D">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Default="00FE171D"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42516A" w:rsidRPr="00FE171D" w:rsidRDefault="0042516A"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42516A">
        <w:rPr>
          <w:rFonts w:ascii="Times New Roman" w:eastAsia="Times New Roman" w:hAnsi="Times New Roman"/>
          <w:color w:val="000000"/>
          <w:sz w:val="24"/>
          <w:szCs w:val="24"/>
          <w:shd w:val="clear" w:color="auto" w:fill="FFFFFF"/>
        </w:rPr>
        <w:t>В случае проведения экспертизы силами заказчика отдельный документ о проведенной экспертизе не составляется и результатом проведения такой экспертизы считается подписание документов о приемке, либо мотивированный отказ от подписания в случае отказа в приемке Товар</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 xml:space="preserve">7.13. </w:t>
      </w:r>
      <w:proofErr w:type="gramStart"/>
      <w:r w:rsidRPr="00FE171D">
        <w:rPr>
          <w:rFonts w:ascii="Times New Roman" w:eastAsia="Times New Roman" w:hAnsi="Times New Roman"/>
          <w:sz w:val="24"/>
          <w:szCs w:val="24"/>
          <w:lang w:eastAsia="ru-RU"/>
        </w:rPr>
        <w:t xml:space="preserve">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w:t>
      </w:r>
      <w:r w:rsidRPr="00FE171D">
        <w:rPr>
          <w:rFonts w:ascii="Times New Roman" w:eastAsia="Times New Roman" w:hAnsi="Times New Roman"/>
          <w:sz w:val="24"/>
          <w:szCs w:val="24"/>
          <w:lang w:eastAsia="ru-RU"/>
        </w:rPr>
        <w:lastRenderedPageBreak/>
        <w:t>соответствующего</w:t>
      </w:r>
      <w:proofErr w:type="gramEnd"/>
      <w:r w:rsidRPr="00FE171D">
        <w:rPr>
          <w:rFonts w:ascii="Times New Roman" w:eastAsia="Times New Roman" w:hAnsi="Times New Roman"/>
          <w:sz w:val="24"/>
          <w:szCs w:val="24"/>
          <w:lang w:eastAsia="ru-RU"/>
        </w:rPr>
        <w:t xml:space="preserve"> условиям Контракта в срок, не превышающий 10 (Десяти) дней </w:t>
      </w:r>
      <w:proofErr w:type="gramStart"/>
      <w:r w:rsidRPr="00FE171D">
        <w:rPr>
          <w:rFonts w:ascii="Times New Roman" w:eastAsia="Times New Roman" w:hAnsi="Times New Roman"/>
          <w:sz w:val="24"/>
          <w:szCs w:val="24"/>
          <w:lang w:eastAsia="ru-RU"/>
        </w:rPr>
        <w:t>с даты получения</w:t>
      </w:r>
      <w:proofErr w:type="gramEnd"/>
      <w:r w:rsidRPr="00FE171D">
        <w:rPr>
          <w:rFonts w:ascii="Times New Roman" w:eastAsia="Times New Roman" w:hAnsi="Times New Roman"/>
          <w:sz w:val="24"/>
          <w:szCs w:val="24"/>
          <w:lang w:eastAsia="ru-RU"/>
        </w:rPr>
        <w:t xml:space="preserve"> претензии Заказчика. Заказчик обеспечивает сохранность Товара (ответственное хранение) на указанный период.</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FE171D">
        <w:rPr>
          <w:rFonts w:ascii="Times New Roman" w:eastAsia="Times New Roman" w:hAnsi="Times New Roman"/>
          <w:color w:val="00000A"/>
          <w:sz w:val="24"/>
          <w:szCs w:val="24"/>
          <w:lang w:eastAsia="ru-RU"/>
        </w:rPr>
        <w:t>с даты получения</w:t>
      </w:r>
      <w:proofErr w:type="gramEnd"/>
      <w:r w:rsidRPr="00FE171D">
        <w:rPr>
          <w:rFonts w:ascii="Times New Roman" w:eastAsia="Times New Roman" w:hAnsi="Times New Roman"/>
          <w:color w:val="00000A"/>
          <w:sz w:val="24"/>
          <w:szCs w:val="24"/>
          <w:lang w:eastAsia="ru-RU"/>
        </w:rPr>
        <w:t xml:space="preserve"> претензии Заказчика.</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FE171D" w:rsidRPr="00FE171D" w:rsidRDefault="00FE171D" w:rsidP="00FE171D">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3F59C7" w:rsidRPr="003F59C7" w:rsidRDefault="003F59C7" w:rsidP="003F59C7">
      <w:pPr>
        <w:autoSpaceDE w:val="0"/>
        <w:autoSpaceDN w:val="0"/>
        <w:adjustRightInd w:val="0"/>
        <w:spacing w:after="0" w:line="240" w:lineRule="auto"/>
        <w:ind w:firstLine="539"/>
        <w:jc w:val="both"/>
        <w:rPr>
          <w:rFonts w:ascii="Times New Roman" w:hAnsi="Times New Roman"/>
          <w:sz w:val="24"/>
          <w:szCs w:val="24"/>
        </w:rPr>
      </w:pPr>
      <w:r w:rsidRPr="003F59C7">
        <w:rPr>
          <w:rFonts w:ascii="Times New Roman" w:hAnsi="Times New Roman"/>
          <w:sz w:val="24"/>
          <w:szCs w:val="24"/>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3F59C7" w:rsidRPr="003F59C7" w:rsidRDefault="003F59C7" w:rsidP="003F59C7">
      <w:pPr>
        <w:autoSpaceDE w:val="0"/>
        <w:autoSpaceDN w:val="0"/>
        <w:adjustRightInd w:val="0"/>
        <w:spacing w:after="0" w:line="240" w:lineRule="auto"/>
        <w:ind w:firstLine="539"/>
        <w:jc w:val="both"/>
        <w:rPr>
          <w:rFonts w:ascii="Times New Roman" w:hAnsi="Times New Roman"/>
          <w:sz w:val="24"/>
          <w:szCs w:val="24"/>
        </w:rPr>
      </w:pPr>
      <w:r w:rsidRPr="003F59C7">
        <w:rPr>
          <w:rFonts w:ascii="Times New Roman" w:hAnsi="Times New Roman"/>
          <w:sz w:val="24"/>
          <w:szCs w:val="24"/>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 xml:space="preserve">6.3. </w:t>
      </w:r>
      <w:proofErr w:type="gramStart"/>
      <w:r w:rsidRPr="003F59C7">
        <w:rPr>
          <w:rFonts w:ascii="Times New Roman" w:hAnsi="Times New Roman"/>
          <w:sz w:val="24"/>
          <w:szCs w:val="24"/>
        </w:rPr>
        <w:t xml:space="preserve">Размер штрафа устанавливается в порядке, установленном </w:t>
      </w:r>
      <w:hyperlink r:id="rId10" w:history="1">
        <w:r w:rsidRPr="003F59C7">
          <w:rPr>
            <w:rStyle w:val="a5"/>
            <w:rFonts w:ascii="Times New Roman" w:hAnsi="Times New Roman"/>
            <w:sz w:val="24"/>
            <w:szCs w:val="24"/>
          </w:rPr>
          <w:t>Правилами</w:t>
        </w:r>
      </w:hyperlink>
      <w:r w:rsidRPr="003F59C7">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bookmarkStart w:id="1" w:name="Par292"/>
      <w:bookmarkEnd w:id="1"/>
      <w:r w:rsidRPr="003F59C7">
        <w:rPr>
          <w:rFonts w:ascii="Times New Roman" w:hAnsi="Times New Roman"/>
          <w:sz w:val="24"/>
          <w:szCs w:val="24"/>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bookmarkStart w:id="2" w:name="Par293"/>
      <w:bookmarkEnd w:id="2"/>
      <w:r w:rsidRPr="003F59C7">
        <w:rPr>
          <w:rFonts w:ascii="Times New Roman" w:hAnsi="Times New Roman"/>
          <w:sz w:val="24"/>
          <w:szCs w:val="24"/>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 xml:space="preserve">* Размер штрафа определяется в соответствии с </w:t>
      </w:r>
      <w:hyperlink r:id="rId11" w:history="1">
        <w:r w:rsidRPr="003F59C7">
          <w:rPr>
            <w:rStyle w:val="a5"/>
            <w:rFonts w:ascii="Times New Roman" w:hAnsi="Times New Roman"/>
            <w:sz w:val="24"/>
            <w:szCs w:val="24"/>
          </w:rPr>
          <w:t>Правилами</w:t>
        </w:r>
      </w:hyperlink>
      <w:r w:rsidRPr="003F59C7">
        <w:rPr>
          <w:rFonts w:ascii="Times New Roman" w:hAnsi="Times New Roman"/>
          <w:sz w:val="24"/>
          <w:szCs w:val="24"/>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а) 1 000 рублей, если цена Контракта не превышает 3 млн. рублей (включительно);</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б) 5 000 рублей, если цена Контракта составляет от 3 млн. рублей до 50 млн. рублей (включительно);</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в) 10 000 рублей, если цена Контракта составляет от 50 млн. рублей до 100 млн. рублей (включительно);</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г) 100 000 рублей, если цена Контракта превышает 100 млн. рублей.</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lastRenderedPageBreak/>
        <w:t xml:space="preserve">6.6. В случае нарушения Поставщиком срока представления документов, предусмотренного </w:t>
      </w:r>
      <w:hyperlink r:id="rId12" w:anchor="Par246" w:history="1">
        <w:r w:rsidRPr="003F59C7">
          <w:rPr>
            <w:rStyle w:val="a5"/>
            <w:rFonts w:ascii="Times New Roman" w:hAnsi="Times New Roman"/>
            <w:sz w:val="24"/>
            <w:szCs w:val="24"/>
          </w:rPr>
          <w:t>пунктом 2.3</w:t>
        </w:r>
      </w:hyperlink>
      <w:r w:rsidRPr="003F59C7">
        <w:rPr>
          <w:rFonts w:ascii="Times New Roman" w:hAnsi="Times New Roman"/>
          <w:sz w:val="24"/>
          <w:szCs w:val="24"/>
        </w:rPr>
        <w:t xml:space="preserve"> Контракта, Заказчик не несет ответственность, установленную </w:t>
      </w:r>
      <w:hyperlink r:id="rId13" w:anchor="Par292" w:history="1">
        <w:r w:rsidRPr="003F59C7">
          <w:rPr>
            <w:rStyle w:val="a5"/>
            <w:rFonts w:ascii="Times New Roman" w:hAnsi="Times New Roman"/>
            <w:sz w:val="24"/>
            <w:szCs w:val="24"/>
          </w:rPr>
          <w:t>пунктами 6.4</w:t>
        </w:r>
      </w:hyperlink>
      <w:r w:rsidRPr="003F59C7">
        <w:rPr>
          <w:rFonts w:ascii="Times New Roman" w:hAnsi="Times New Roman"/>
          <w:sz w:val="24"/>
          <w:szCs w:val="24"/>
        </w:rPr>
        <w:t xml:space="preserve"> - </w:t>
      </w:r>
      <w:hyperlink r:id="rId14" w:anchor="Par293" w:history="1">
        <w:r w:rsidRPr="003F59C7">
          <w:rPr>
            <w:rStyle w:val="a5"/>
            <w:rFonts w:ascii="Times New Roman" w:hAnsi="Times New Roman"/>
            <w:sz w:val="24"/>
            <w:szCs w:val="24"/>
          </w:rPr>
          <w:t>6.5</w:t>
        </w:r>
      </w:hyperlink>
      <w:r w:rsidRPr="003F59C7">
        <w:rPr>
          <w:rFonts w:ascii="Times New Roman" w:hAnsi="Times New Roman"/>
          <w:sz w:val="24"/>
          <w:szCs w:val="24"/>
        </w:rPr>
        <w:t xml:space="preserve"> Контракта.</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6.8.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3F59C7" w:rsidRPr="003F59C7" w:rsidRDefault="003F59C7" w:rsidP="003F59C7">
      <w:pPr>
        <w:autoSpaceDE w:val="0"/>
        <w:autoSpaceDN w:val="0"/>
        <w:adjustRightInd w:val="0"/>
        <w:spacing w:after="0" w:line="240" w:lineRule="auto"/>
        <w:ind w:firstLine="539"/>
        <w:jc w:val="both"/>
        <w:rPr>
          <w:rFonts w:ascii="Times New Roman" w:hAnsi="Times New Roman"/>
          <w:sz w:val="24"/>
          <w:szCs w:val="24"/>
        </w:rPr>
      </w:pPr>
      <w:r w:rsidRPr="003F59C7">
        <w:rPr>
          <w:rFonts w:ascii="Times New Roman" w:hAnsi="Times New Roman"/>
          <w:sz w:val="24"/>
          <w:szCs w:val="24"/>
        </w:rPr>
        <w:t xml:space="preserve">6.9. </w:t>
      </w:r>
      <w:proofErr w:type="gramStart"/>
      <w:r w:rsidRPr="003F59C7">
        <w:rPr>
          <w:rFonts w:ascii="Times New Roman" w:hAnsi="Times New Roman"/>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3F59C7">
        <w:rPr>
          <w:rFonts w:ascii="Times New Roman" w:hAnsi="Times New Roman"/>
          <w:sz w:val="24"/>
          <w:szCs w:val="24"/>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3F59C7" w:rsidRPr="003F59C7" w:rsidRDefault="003F59C7" w:rsidP="003F59C7">
      <w:pPr>
        <w:autoSpaceDE w:val="0"/>
        <w:autoSpaceDN w:val="0"/>
        <w:adjustRightInd w:val="0"/>
        <w:spacing w:after="0" w:line="240" w:lineRule="auto"/>
        <w:ind w:firstLine="539"/>
        <w:jc w:val="both"/>
        <w:rPr>
          <w:rFonts w:ascii="Times New Roman" w:hAnsi="Times New Roman"/>
          <w:sz w:val="24"/>
          <w:szCs w:val="24"/>
        </w:rPr>
      </w:pPr>
      <w:r w:rsidRPr="003F59C7">
        <w:rPr>
          <w:rFonts w:ascii="Times New Roman" w:hAnsi="Times New Roman"/>
          <w:sz w:val="24"/>
          <w:szCs w:val="24"/>
        </w:rPr>
        <w:t>6.10.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w:t>
      </w:r>
    </w:p>
    <w:p w:rsidR="003F59C7" w:rsidRPr="003F59C7" w:rsidRDefault="003F59C7" w:rsidP="003F59C7">
      <w:pPr>
        <w:autoSpaceDE w:val="0"/>
        <w:autoSpaceDN w:val="0"/>
        <w:adjustRightInd w:val="0"/>
        <w:spacing w:after="0" w:line="240" w:lineRule="auto"/>
        <w:ind w:firstLine="539"/>
        <w:jc w:val="both"/>
        <w:rPr>
          <w:rFonts w:ascii="Times New Roman" w:hAnsi="Times New Roman"/>
          <w:sz w:val="24"/>
          <w:szCs w:val="24"/>
        </w:rPr>
      </w:pPr>
      <w:r w:rsidRPr="003F59C7">
        <w:rPr>
          <w:rFonts w:ascii="Times New Roman" w:hAnsi="Times New Roman"/>
          <w:sz w:val="24"/>
          <w:szCs w:val="24"/>
        </w:rPr>
        <w:t xml:space="preserve">** Размер штрафа определяется в соответствии с </w:t>
      </w:r>
      <w:hyperlink r:id="rId15" w:history="1">
        <w:r w:rsidRPr="003F59C7">
          <w:rPr>
            <w:rStyle w:val="a5"/>
            <w:rFonts w:ascii="Times New Roman" w:hAnsi="Times New Roman"/>
            <w:sz w:val="24"/>
            <w:szCs w:val="24"/>
          </w:rPr>
          <w:t>Правилами</w:t>
        </w:r>
      </w:hyperlink>
      <w:r w:rsidRPr="003F59C7">
        <w:rPr>
          <w:rFonts w:ascii="Times New Roman" w:hAnsi="Times New Roman"/>
          <w:sz w:val="24"/>
          <w:szCs w:val="24"/>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3F59C7" w:rsidRPr="003F59C7" w:rsidRDefault="003F59C7" w:rsidP="003F59C7">
      <w:pPr>
        <w:autoSpaceDE w:val="0"/>
        <w:autoSpaceDN w:val="0"/>
        <w:adjustRightInd w:val="0"/>
        <w:spacing w:after="0" w:line="240" w:lineRule="auto"/>
        <w:ind w:firstLine="539"/>
        <w:jc w:val="both"/>
        <w:rPr>
          <w:rFonts w:ascii="Times New Roman" w:hAnsi="Times New Roman"/>
          <w:sz w:val="24"/>
          <w:szCs w:val="24"/>
        </w:rPr>
      </w:pPr>
      <w:r w:rsidRPr="003F59C7">
        <w:rPr>
          <w:rFonts w:ascii="Times New Roman" w:hAnsi="Times New Roman"/>
          <w:sz w:val="24"/>
          <w:szCs w:val="24"/>
        </w:rPr>
        <w:t>а) 10 процентов цены Контракта (этапа) в случае, если цена Контракта (этапа) не превышает 3 млн. рублей;</w:t>
      </w:r>
    </w:p>
    <w:p w:rsidR="003F59C7" w:rsidRPr="003F59C7" w:rsidRDefault="003F59C7" w:rsidP="003F59C7">
      <w:pPr>
        <w:autoSpaceDE w:val="0"/>
        <w:autoSpaceDN w:val="0"/>
        <w:adjustRightInd w:val="0"/>
        <w:spacing w:after="0" w:line="240" w:lineRule="auto"/>
        <w:ind w:firstLine="539"/>
        <w:jc w:val="both"/>
        <w:rPr>
          <w:rFonts w:ascii="Times New Roman" w:hAnsi="Times New Roman"/>
          <w:sz w:val="24"/>
          <w:szCs w:val="24"/>
        </w:rPr>
      </w:pPr>
      <w:r w:rsidRPr="003F59C7">
        <w:rPr>
          <w:rFonts w:ascii="Times New Roman" w:hAnsi="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rsidR="003F59C7" w:rsidRPr="003F59C7" w:rsidRDefault="003F59C7" w:rsidP="003F59C7">
      <w:pPr>
        <w:autoSpaceDE w:val="0"/>
        <w:autoSpaceDN w:val="0"/>
        <w:adjustRightInd w:val="0"/>
        <w:spacing w:after="0" w:line="240" w:lineRule="auto"/>
        <w:ind w:firstLine="539"/>
        <w:jc w:val="both"/>
        <w:rPr>
          <w:rFonts w:ascii="Times New Roman" w:hAnsi="Times New Roman"/>
          <w:sz w:val="24"/>
          <w:szCs w:val="24"/>
        </w:rPr>
      </w:pPr>
      <w:r w:rsidRPr="003F59C7">
        <w:rPr>
          <w:rFonts w:ascii="Times New Roman" w:hAnsi="Times New Roman"/>
          <w:sz w:val="24"/>
          <w:szCs w:val="24"/>
        </w:rPr>
        <w:t>в) 1 процент цены Контракта (этапа) в случае, если цена Контракта (этапа) составляет от 50 млн. рублей до 100 млн. рублей (включительно);</w:t>
      </w:r>
    </w:p>
    <w:p w:rsidR="003F59C7" w:rsidRPr="003F59C7" w:rsidRDefault="003F59C7" w:rsidP="003F59C7">
      <w:pPr>
        <w:autoSpaceDE w:val="0"/>
        <w:autoSpaceDN w:val="0"/>
        <w:adjustRightInd w:val="0"/>
        <w:spacing w:after="0" w:line="240" w:lineRule="auto"/>
        <w:ind w:firstLine="539"/>
        <w:jc w:val="both"/>
        <w:rPr>
          <w:rFonts w:ascii="Times New Roman" w:hAnsi="Times New Roman"/>
          <w:sz w:val="24"/>
          <w:szCs w:val="24"/>
        </w:rPr>
      </w:pPr>
      <w:r w:rsidRPr="003F59C7">
        <w:rPr>
          <w:rFonts w:ascii="Times New Roman" w:hAnsi="Times New Roman"/>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3F59C7" w:rsidRPr="003F59C7" w:rsidRDefault="003F59C7" w:rsidP="003F59C7">
      <w:pPr>
        <w:autoSpaceDE w:val="0"/>
        <w:autoSpaceDN w:val="0"/>
        <w:adjustRightInd w:val="0"/>
        <w:spacing w:after="0" w:line="240" w:lineRule="auto"/>
        <w:ind w:firstLine="539"/>
        <w:jc w:val="both"/>
        <w:rPr>
          <w:rFonts w:ascii="Times New Roman" w:hAnsi="Times New Roman"/>
          <w:sz w:val="24"/>
          <w:szCs w:val="24"/>
        </w:rPr>
      </w:pPr>
      <w:r w:rsidRPr="003F59C7">
        <w:rPr>
          <w:rFonts w:ascii="Times New Roman" w:hAnsi="Times New Roman"/>
          <w:sz w:val="24"/>
          <w:szCs w:val="24"/>
        </w:rPr>
        <w:t>д) 0,4 процента цены Контракта (этапа) в случае, если цена Контракта (этапа) составляет от 500 млн. рублей до 1 млрд. рублей (включительно);</w:t>
      </w:r>
    </w:p>
    <w:p w:rsidR="003F59C7" w:rsidRPr="003F59C7" w:rsidRDefault="003F59C7" w:rsidP="003F59C7">
      <w:pPr>
        <w:autoSpaceDE w:val="0"/>
        <w:autoSpaceDN w:val="0"/>
        <w:adjustRightInd w:val="0"/>
        <w:spacing w:after="0" w:line="240" w:lineRule="auto"/>
        <w:ind w:firstLine="539"/>
        <w:jc w:val="both"/>
        <w:rPr>
          <w:rFonts w:ascii="Times New Roman" w:hAnsi="Times New Roman"/>
          <w:sz w:val="24"/>
          <w:szCs w:val="24"/>
        </w:rPr>
      </w:pPr>
      <w:r w:rsidRPr="003F59C7">
        <w:rPr>
          <w:rFonts w:ascii="Times New Roman" w:hAnsi="Times New Roman"/>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3F59C7" w:rsidRPr="003F59C7" w:rsidRDefault="003F59C7" w:rsidP="003F59C7">
      <w:pPr>
        <w:autoSpaceDE w:val="0"/>
        <w:autoSpaceDN w:val="0"/>
        <w:adjustRightInd w:val="0"/>
        <w:spacing w:after="0" w:line="240" w:lineRule="auto"/>
        <w:ind w:firstLine="539"/>
        <w:jc w:val="both"/>
        <w:rPr>
          <w:rFonts w:ascii="Times New Roman" w:hAnsi="Times New Roman"/>
          <w:sz w:val="24"/>
          <w:szCs w:val="24"/>
        </w:rPr>
      </w:pPr>
      <w:r w:rsidRPr="003F59C7">
        <w:rPr>
          <w:rFonts w:ascii="Times New Roman" w:hAnsi="Times New Roman"/>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з) 0,2 процента цены Контракта (этапа) в случае, если цена Контракта (этапа) составляет от 5 млрд. рублей до 10 млрд. рублей (включительно);</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и) 0,1 процента цены Контракта (этапа) в случае, если цена Контракта (этапа) превышает 10 млрд. рублей.</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6.11.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а) в случае, если цена Контракта не превышает начальную (максимальную) цену контракта:</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10 процентов начальной (максимальной) цены контракта, если цена Контракта не превышает 3 млн. рублей;</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lastRenderedPageBreak/>
        <w:t>5 процентов начальной (максимальной) цены контракта, если цена Контракта составляет от 3 млн. рублей до 50 млн. рублей (включительно);</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1 процент начальной (максимальной) цены контракта, если цена Контракта составляет от 50 млн. рублей до 100 млн. рублей (включительно);</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б) в случае, если цена Контракта превышает начальную (максимальную) цену контракта:</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10 процентов цены Контракта, если цена Контракта не превышает 3 млн. рублей;</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5 процентов цены Контракта, если цена Контракта составляет от 3 млн. рублей до 50 млн. рублей (включительно);</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1 процент цены Контракта, если цена Контракта составляет от 50 млн. рублей до 100 млн. рублей (включительно).</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6.12.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 xml:space="preserve">**** Размер штрафа определяется в соответствии с </w:t>
      </w:r>
      <w:hyperlink r:id="rId16" w:history="1">
        <w:r w:rsidRPr="003F59C7">
          <w:rPr>
            <w:rStyle w:val="a5"/>
            <w:rFonts w:ascii="Times New Roman" w:hAnsi="Times New Roman"/>
            <w:sz w:val="24"/>
            <w:szCs w:val="24"/>
          </w:rPr>
          <w:t>Правилами</w:t>
        </w:r>
      </w:hyperlink>
      <w:r w:rsidRPr="003F59C7">
        <w:rPr>
          <w:rFonts w:ascii="Times New Roman" w:hAnsi="Times New Roman"/>
          <w:sz w:val="24"/>
          <w:szCs w:val="24"/>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а) 1 000 рублей, если цена Контракта не превышает 3 млн. рублей;</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б) 5 000 рублей, если цена Контракта составляет от 3 млн. рублей до 50 млн. рублей (включительно);</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в) 10 000 рублей, если цена Контракта составляет от 50 млн. рублей до 100 млн. рублей (включительно);</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г) 100 000 рублей, если цена Контракта превышает 100 млн. рублей.</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 xml:space="preserve">6.13. В случае если Поставщиком не предоставлено новое обеспечение исполнения Контракта в соответствии с пунктом 8.5 Контракта, Заказчик вправе потребовать уплаты пеней. </w:t>
      </w:r>
      <w:proofErr w:type="gramStart"/>
      <w:r w:rsidRPr="003F59C7">
        <w:rPr>
          <w:rFonts w:ascii="Times New Roman" w:hAnsi="Times New Roman"/>
          <w:sz w:val="24"/>
          <w:szCs w:val="24"/>
        </w:rPr>
        <w:t>При этом размер пени начисляется за каждый день просрочки исполнения Поставщиком обязательства, предусмотренного пунктом 8.5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Pr="003F59C7">
        <w:rPr>
          <w:rFonts w:ascii="Times New Roman" w:hAnsi="Times New Roman"/>
          <w:sz w:val="24"/>
          <w:szCs w:val="24"/>
        </w:rPr>
        <w:t xml:space="preserve"> случаев, если законодательством Российской Федерации установлен иной порядок начисления пени</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6.14.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6.15.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6.16. Уплата неустойки (штрафа, пени) не освобождает Стороны от исполнения обязательств по Контракту.</w:t>
      </w:r>
    </w:p>
    <w:p w:rsidR="00FE171D" w:rsidRPr="003F59C7" w:rsidRDefault="00FE171D" w:rsidP="003F59C7">
      <w:pPr>
        <w:suppressAutoHyphens/>
        <w:spacing w:after="0" w:line="240" w:lineRule="auto"/>
        <w:ind w:firstLine="567"/>
        <w:contextualSpacing/>
        <w:jc w:val="center"/>
        <w:rPr>
          <w:rFonts w:ascii="Times New Roman" w:eastAsia="Times New Roman" w:hAnsi="Times New Roman"/>
          <w:color w:val="00000A"/>
          <w:sz w:val="24"/>
          <w:szCs w:val="24"/>
        </w:rPr>
      </w:pPr>
      <w:r w:rsidRPr="003F59C7">
        <w:rPr>
          <w:rFonts w:ascii="Times New Roman" w:eastAsia="Times New Roman" w:hAnsi="Times New Roman"/>
          <w:b/>
          <w:bCs/>
          <w:color w:val="00000A"/>
          <w:sz w:val="24"/>
          <w:szCs w:val="24"/>
        </w:rPr>
        <w:t>9. Обеспечение исполнения Контракта</w:t>
      </w:r>
    </w:p>
    <w:p w:rsidR="003F59C7" w:rsidRPr="003F59C7" w:rsidRDefault="003F59C7" w:rsidP="003F59C7">
      <w:pPr>
        <w:spacing w:after="0" w:line="240" w:lineRule="auto"/>
        <w:ind w:firstLine="567"/>
        <w:jc w:val="both"/>
        <w:rPr>
          <w:rFonts w:ascii="Times New Roman" w:hAnsi="Times New Roman"/>
          <w:sz w:val="24"/>
          <w:szCs w:val="24"/>
        </w:rPr>
      </w:pPr>
      <w:r>
        <w:rPr>
          <w:rFonts w:ascii="Times New Roman" w:hAnsi="Times New Roman"/>
          <w:sz w:val="24"/>
          <w:szCs w:val="24"/>
        </w:rPr>
        <w:t>9.</w:t>
      </w:r>
      <w:r w:rsidRPr="003F59C7">
        <w:rPr>
          <w:rFonts w:ascii="Times New Roman" w:hAnsi="Times New Roman"/>
          <w:sz w:val="24"/>
          <w:szCs w:val="24"/>
        </w:rPr>
        <w:t>1. Обеспечение исполнения Контракта устанавливается в размере 5 % от  цены контракта -________________рублей.</w:t>
      </w:r>
    </w:p>
    <w:p w:rsidR="003F59C7" w:rsidRPr="003F59C7" w:rsidRDefault="003F59C7" w:rsidP="003F59C7">
      <w:pPr>
        <w:spacing w:after="0" w:line="240" w:lineRule="auto"/>
        <w:ind w:firstLine="567"/>
        <w:jc w:val="both"/>
        <w:rPr>
          <w:rFonts w:ascii="Times New Roman" w:hAnsi="Times New Roman"/>
          <w:sz w:val="24"/>
          <w:szCs w:val="24"/>
        </w:rPr>
      </w:pPr>
      <w:r w:rsidRPr="003F59C7">
        <w:rPr>
          <w:rFonts w:ascii="Times New Roman" w:hAnsi="Times New Roman"/>
          <w:sz w:val="24"/>
          <w:szCs w:val="24"/>
        </w:rPr>
        <w:t xml:space="preserve">Если начальная (максимальная) цена Контракта была снижена Поставщиком на 25% </w:t>
      </w:r>
      <w:r>
        <w:rPr>
          <w:rFonts w:ascii="Times New Roman" w:hAnsi="Times New Roman"/>
          <w:sz w:val="24"/>
          <w:szCs w:val="24"/>
        </w:rPr>
        <w:t>, обеспечение предоставляется с учетом положений ст. 37 ФЗ № 44.</w:t>
      </w:r>
    </w:p>
    <w:p w:rsidR="003F59C7" w:rsidRPr="003F59C7" w:rsidRDefault="003F59C7" w:rsidP="003F59C7">
      <w:pPr>
        <w:spacing w:after="0" w:line="240" w:lineRule="auto"/>
        <w:ind w:firstLine="567"/>
        <w:jc w:val="both"/>
        <w:rPr>
          <w:rFonts w:ascii="Times New Roman" w:hAnsi="Times New Roman"/>
          <w:sz w:val="24"/>
          <w:szCs w:val="24"/>
          <w:shd w:val="clear" w:color="auto" w:fill="FFFFFF"/>
        </w:rPr>
      </w:pPr>
      <w:r w:rsidRPr="003F59C7">
        <w:rPr>
          <w:rFonts w:ascii="Times New Roman" w:hAnsi="Times New Roman"/>
          <w:sz w:val="24"/>
          <w:szCs w:val="24"/>
          <w:shd w:val="clear" w:color="auto" w:fill="FFFFFF"/>
        </w:rPr>
        <w:t>Банковские реквизиты для перечисления размера обеспечения:</w:t>
      </w:r>
    </w:p>
    <w:p w:rsidR="003F59C7" w:rsidRPr="00F70CD1" w:rsidRDefault="003F59C7" w:rsidP="003F59C7">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t xml:space="preserve">МИНИСТЕРСТВО ФИНИНСОВ ЗАБАЙКАЛЬСКОГО КРАЯ (ГОСУДАРСТВЕННОЕ УЧРЕЖДЕНИЕ ЗДРАВООХРАНЕНИЯ "ТУНГОКОЧЕНСКАЯ ЦЕНТРАЛЬНАЯ РАЙОННАЯ БОЛЬНИЦА" </w:t>
      </w:r>
      <w:proofErr w:type="gramStart"/>
      <w:r w:rsidRPr="00F70CD1">
        <w:rPr>
          <w:rFonts w:ascii="Times New Roman" w:eastAsia="Times New Roman" w:hAnsi="Times New Roman"/>
          <w:sz w:val="24"/>
          <w:szCs w:val="24"/>
          <w:lang w:eastAsia="ru-RU"/>
        </w:rPr>
        <w:t>л</w:t>
      </w:r>
      <w:proofErr w:type="gramEnd"/>
      <w:r w:rsidRPr="00F70CD1">
        <w:rPr>
          <w:rFonts w:ascii="Times New Roman" w:eastAsia="Times New Roman" w:hAnsi="Times New Roman"/>
          <w:sz w:val="24"/>
          <w:szCs w:val="24"/>
          <w:lang w:eastAsia="ru-RU"/>
        </w:rPr>
        <w:t>/с 20916Ц94750)</w:t>
      </w:r>
    </w:p>
    <w:p w:rsidR="003F59C7" w:rsidRPr="00F70CD1" w:rsidRDefault="003F59C7" w:rsidP="003F59C7">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t>ИНН   7521000429</w:t>
      </w:r>
    </w:p>
    <w:p w:rsidR="003F59C7" w:rsidRPr="00F70CD1" w:rsidRDefault="003F59C7" w:rsidP="003F59C7">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t>КПП   752101001</w:t>
      </w:r>
    </w:p>
    <w:p w:rsidR="003F59C7" w:rsidRPr="00F70CD1" w:rsidRDefault="003F59C7" w:rsidP="003F59C7">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t>ОКТМО 76644411</w:t>
      </w:r>
    </w:p>
    <w:p w:rsidR="003F59C7" w:rsidRPr="00F70CD1" w:rsidRDefault="003F59C7" w:rsidP="003F59C7">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t>БАНК: ОТДЕЛЕНИЕ ЧИТА БАНКА РОССИИ //УФК по Забайкальскому краю г. Чита</w:t>
      </w:r>
    </w:p>
    <w:p w:rsidR="003F59C7" w:rsidRPr="00F70CD1" w:rsidRDefault="003F59C7" w:rsidP="003F59C7">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t>БИК: 017601329</w:t>
      </w:r>
    </w:p>
    <w:p w:rsidR="003F59C7" w:rsidRPr="00F70CD1" w:rsidRDefault="003F59C7" w:rsidP="003F59C7">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t>ЕДИНЫЙ КАЗНАЧЕЙСКИЙ СЧЕТ: 40102810945370000063</w:t>
      </w:r>
    </w:p>
    <w:p w:rsidR="003F59C7" w:rsidRPr="00F70CD1" w:rsidRDefault="003F59C7" w:rsidP="003F59C7">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lastRenderedPageBreak/>
        <w:t>КАЗНАЧЕЙСКИЙ СЧЕТ: 03224643760000009100</w:t>
      </w:r>
    </w:p>
    <w:p w:rsidR="003F59C7" w:rsidRPr="00F70CD1" w:rsidRDefault="003F59C7" w:rsidP="003F59C7">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t>КБК 00000000000000000510</w:t>
      </w:r>
    </w:p>
    <w:p w:rsidR="003F59C7" w:rsidRDefault="003F59C7" w:rsidP="003F59C7">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t>Назначение платежа – обеспечение исполнения контракта № __</w:t>
      </w:r>
    </w:p>
    <w:p w:rsidR="003F59C7" w:rsidRPr="003F59C7" w:rsidRDefault="003F59C7" w:rsidP="003F59C7">
      <w:pPr>
        <w:spacing w:after="0" w:line="240" w:lineRule="auto"/>
        <w:ind w:firstLine="567"/>
        <w:jc w:val="both"/>
        <w:rPr>
          <w:rFonts w:ascii="Times New Roman" w:hAnsi="Times New Roman"/>
          <w:sz w:val="24"/>
          <w:szCs w:val="24"/>
        </w:rPr>
      </w:pPr>
      <w:r w:rsidRPr="003F59C7">
        <w:rPr>
          <w:rFonts w:ascii="Times New Roman" w:hAnsi="Times New Roman"/>
          <w:sz w:val="24"/>
          <w:szCs w:val="24"/>
        </w:rPr>
        <w:t xml:space="preserve">В случае если Контрактом предусмотрены отдельные этапы его исполнения размер обеспечения исполнения Контракта в ходе исполнения Контракта подлежит уменьшению в порядке и случаях, которые предусмотрены пунктами </w:t>
      </w:r>
      <w:r>
        <w:rPr>
          <w:rFonts w:ascii="Times New Roman" w:hAnsi="Times New Roman"/>
          <w:sz w:val="24"/>
          <w:szCs w:val="24"/>
        </w:rPr>
        <w:t>9.</w:t>
      </w:r>
      <w:r w:rsidRPr="003F59C7">
        <w:rPr>
          <w:rFonts w:ascii="Times New Roman" w:hAnsi="Times New Roman"/>
          <w:sz w:val="24"/>
          <w:szCs w:val="24"/>
        </w:rPr>
        <w:t xml:space="preserve">6 и </w:t>
      </w:r>
      <w:r>
        <w:rPr>
          <w:rFonts w:ascii="Times New Roman" w:hAnsi="Times New Roman"/>
          <w:sz w:val="24"/>
          <w:szCs w:val="24"/>
        </w:rPr>
        <w:t>9.</w:t>
      </w:r>
      <w:r w:rsidRPr="003F59C7">
        <w:rPr>
          <w:rFonts w:ascii="Times New Roman" w:hAnsi="Times New Roman"/>
          <w:sz w:val="24"/>
          <w:szCs w:val="24"/>
        </w:rPr>
        <w:t>7 Контракта.</w:t>
      </w:r>
    </w:p>
    <w:p w:rsidR="003F59C7" w:rsidRPr="003F59C7" w:rsidRDefault="003F59C7" w:rsidP="003F59C7">
      <w:pPr>
        <w:spacing w:after="0" w:line="240" w:lineRule="auto"/>
        <w:ind w:firstLine="567"/>
        <w:jc w:val="both"/>
        <w:rPr>
          <w:rFonts w:ascii="Times New Roman" w:hAnsi="Times New Roman"/>
          <w:sz w:val="24"/>
          <w:szCs w:val="24"/>
        </w:rPr>
      </w:pPr>
      <w:r>
        <w:rPr>
          <w:rFonts w:ascii="Times New Roman" w:hAnsi="Times New Roman"/>
          <w:sz w:val="24"/>
          <w:szCs w:val="24"/>
        </w:rPr>
        <w:t>9.</w:t>
      </w:r>
      <w:r w:rsidRPr="003F59C7">
        <w:rPr>
          <w:rFonts w:ascii="Times New Roman" w:hAnsi="Times New Roman"/>
          <w:sz w:val="24"/>
          <w:szCs w:val="24"/>
        </w:rPr>
        <w:t xml:space="preserve">2. </w:t>
      </w:r>
      <w:proofErr w:type="gramStart"/>
      <w:r w:rsidRPr="003F59C7">
        <w:rPr>
          <w:rFonts w:ascii="Times New Roman" w:hAnsi="Times New Roman"/>
          <w:sz w:val="24"/>
          <w:szCs w:val="24"/>
        </w:rPr>
        <w:t>Исполнение Контракта обеспечивается предоставлением независимой 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rsidR="003F59C7" w:rsidRPr="003F59C7" w:rsidRDefault="003F59C7" w:rsidP="003F59C7">
      <w:pPr>
        <w:spacing w:after="0" w:line="240" w:lineRule="auto"/>
        <w:ind w:firstLine="567"/>
        <w:jc w:val="both"/>
        <w:rPr>
          <w:rFonts w:ascii="Times New Roman" w:hAnsi="Times New Roman"/>
          <w:sz w:val="24"/>
          <w:szCs w:val="24"/>
        </w:rPr>
      </w:pPr>
      <w:r w:rsidRPr="003F59C7">
        <w:rPr>
          <w:rFonts w:ascii="Times New Roman" w:hAnsi="Times New Roman"/>
          <w:sz w:val="24"/>
          <w:szCs w:val="24"/>
        </w:rPr>
        <w:t>Способ обеспечения исполнения Контракта, срок действия независимой гарантии, выданной банком, 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3F59C7" w:rsidRPr="003F59C7" w:rsidRDefault="003F59C7" w:rsidP="003F59C7">
      <w:pPr>
        <w:spacing w:after="0" w:line="240" w:lineRule="auto"/>
        <w:ind w:firstLine="567"/>
        <w:jc w:val="both"/>
        <w:rPr>
          <w:rFonts w:ascii="Times New Roman" w:hAnsi="Times New Roman"/>
          <w:sz w:val="24"/>
          <w:szCs w:val="24"/>
        </w:rPr>
      </w:pPr>
      <w:proofErr w:type="gramStart"/>
      <w:r w:rsidRPr="003F59C7">
        <w:rPr>
          <w:rFonts w:ascii="Times New Roman" w:hAnsi="Times New Roman"/>
          <w:sz w:val="24"/>
          <w:szCs w:val="24"/>
        </w:rPr>
        <w:t>Срок действия независимой гарантии, выданной банком должен превышать предусмотренный Контрактом срок исполнения обязательств, которые должны быть обеспечены такой независимой гарантией, выданной банком,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w:t>
      </w:r>
      <w:proofErr w:type="gramEnd"/>
      <w:r w:rsidRPr="003F59C7">
        <w:rPr>
          <w:rFonts w:ascii="Times New Roman" w:hAnsi="Times New Roman"/>
          <w:sz w:val="24"/>
          <w:szCs w:val="24"/>
        </w:rPr>
        <w:t xml:space="preserve"> и муниципальных нужд".</w:t>
      </w:r>
    </w:p>
    <w:p w:rsidR="003F59C7" w:rsidRPr="003F59C7" w:rsidRDefault="003F59C7" w:rsidP="003F59C7">
      <w:pPr>
        <w:spacing w:after="0" w:line="240" w:lineRule="auto"/>
        <w:ind w:firstLine="567"/>
        <w:jc w:val="both"/>
        <w:rPr>
          <w:rFonts w:ascii="Times New Roman" w:hAnsi="Times New Roman"/>
          <w:sz w:val="24"/>
          <w:szCs w:val="24"/>
        </w:rPr>
      </w:pPr>
      <w:r>
        <w:rPr>
          <w:rFonts w:ascii="Times New Roman" w:hAnsi="Times New Roman"/>
          <w:sz w:val="24"/>
          <w:szCs w:val="24"/>
        </w:rPr>
        <w:t>9.</w:t>
      </w:r>
      <w:r w:rsidRPr="003F59C7">
        <w:rPr>
          <w:rFonts w:ascii="Times New Roman" w:hAnsi="Times New Roman"/>
          <w:sz w:val="24"/>
          <w:szCs w:val="24"/>
        </w:rPr>
        <w:t xml:space="preserve">3. </w:t>
      </w:r>
      <w:proofErr w:type="gramStart"/>
      <w:r w:rsidRPr="003F59C7">
        <w:rPr>
          <w:rFonts w:ascii="Times New Roman" w:hAnsi="Times New Roman"/>
          <w:sz w:val="24"/>
          <w:szCs w:val="24"/>
        </w:rPr>
        <w:t xml:space="preserve">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w:t>
      </w:r>
      <w:r>
        <w:rPr>
          <w:rFonts w:ascii="Times New Roman" w:hAnsi="Times New Roman"/>
          <w:sz w:val="24"/>
          <w:szCs w:val="24"/>
        </w:rPr>
        <w:t>9.</w:t>
      </w:r>
      <w:r w:rsidRPr="003F59C7">
        <w:rPr>
          <w:rFonts w:ascii="Times New Roman" w:hAnsi="Times New Roman"/>
          <w:sz w:val="24"/>
          <w:szCs w:val="24"/>
        </w:rPr>
        <w:t xml:space="preserve">1, </w:t>
      </w:r>
      <w:r>
        <w:rPr>
          <w:rFonts w:ascii="Times New Roman" w:hAnsi="Times New Roman"/>
          <w:sz w:val="24"/>
          <w:szCs w:val="24"/>
        </w:rPr>
        <w:t>9.</w:t>
      </w:r>
      <w:r w:rsidRPr="003F59C7">
        <w:rPr>
          <w:rFonts w:ascii="Times New Roman" w:hAnsi="Times New Roman"/>
          <w:sz w:val="24"/>
          <w:szCs w:val="24"/>
        </w:rPr>
        <w:t xml:space="preserve">5 и </w:t>
      </w:r>
      <w:r>
        <w:rPr>
          <w:rFonts w:ascii="Times New Roman" w:hAnsi="Times New Roman"/>
          <w:sz w:val="24"/>
          <w:szCs w:val="24"/>
        </w:rPr>
        <w:t>9.</w:t>
      </w:r>
      <w:r w:rsidRPr="003F59C7">
        <w:rPr>
          <w:rFonts w:ascii="Times New Roman" w:hAnsi="Times New Roman"/>
          <w:sz w:val="24"/>
          <w:szCs w:val="24"/>
        </w:rPr>
        <w:t>6 Контракта, возвращаются Поставщику в течение 15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rsidR="003F59C7" w:rsidRPr="003F59C7" w:rsidRDefault="003F59C7" w:rsidP="003F59C7">
      <w:pPr>
        <w:spacing w:after="0" w:line="240" w:lineRule="auto"/>
        <w:ind w:firstLine="567"/>
        <w:jc w:val="both"/>
        <w:rPr>
          <w:rFonts w:ascii="Times New Roman" w:hAnsi="Times New Roman"/>
          <w:sz w:val="24"/>
          <w:szCs w:val="24"/>
        </w:rPr>
      </w:pPr>
      <w:r>
        <w:rPr>
          <w:rFonts w:ascii="Times New Roman" w:hAnsi="Times New Roman"/>
          <w:sz w:val="24"/>
          <w:szCs w:val="24"/>
        </w:rPr>
        <w:t>9.</w:t>
      </w:r>
      <w:r w:rsidRPr="003F59C7">
        <w:rPr>
          <w:rFonts w:ascii="Times New Roman" w:hAnsi="Times New Roman"/>
          <w:sz w:val="24"/>
          <w:szCs w:val="24"/>
        </w:rPr>
        <w:t xml:space="preserve">4. </w:t>
      </w:r>
      <w:proofErr w:type="gramStart"/>
      <w:r w:rsidRPr="003F59C7">
        <w:rPr>
          <w:rFonts w:ascii="Times New Roman" w:hAnsi="Times New Roman"/>
          <w:sz w:val="24"/>
          <w:szCs w:val="24"/>
        </w:rPr>
        <w:t xml:space="preserve">Независимая гарантия, выданная банком, предоставленная в качестве обеспечения исполнения Контракта, должна содержать условие </w:t>
      </w:r>
      <w:r w:rsidRPr="003F59C7">
        <w:rPr>
          <w:rFonts w:ascii="Times New Roman" w:hAnsi="Times New Roman"/>
          <w:sz w:val="24"/>
          <w:szCs w:val="24"/>
          <w:shd w:val="clear" w:color="auto" w:fill="FFFFFF"/>
        </w:rPr>
        <w:t>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r:id="rId17" w:anchor="dst10646" w:history="1">
        <w:r w:rsidRPr="003F59C7">
          <w:rPr>
            <w:rStyle w:val="a5"/>
            <w:rFonts w:ascii="Times New Roman" w:hAnsi="Times New Roman"/>
            <w:color w:val="1A0DAB"/>
            <w:sz w:val="24"/>
            <w:szCs w:val="24"/>
            <w:shd w:val="clear" w:color="auto" w:fill="FFFFFF"/>
          </w:rPr>
          <w:t>кодексом</w:t>
        </w:r>
      </w:hyperlink>
      <w:r w:rsidRPr="003F59C7">
        <w:rPr>
          <w:rFonts w:ascii="Times New Roman" w:hAnsi="Times New Roman"/>
          <w:sz w:val="24"/>
          <w:szCs w:val="24"/>
          <w:shd w:val="clear" w:color="auto" w:fill="FFFFFF"/>
        </w:rPr>
        <w:t> Российской Федерации оснований для отказа в удовлетворении этого требования.</w:t>
      </w:r>
      <w:r w:rsidRPr="003F59C7">
        <w:rPr>
          <w:rFonts w:ascii="Times New Roman" w:hAnsi="Times New Roman"/>
          <w:sz w:val="24"/>
          <w:szCs w:val="24"/>
        </w:rPr>
        <w:t xml:space="preserve"> </w:t>
      </w:r>
      <w:proofErr w:type="gramEnd"/>
    </w:p>
    <w:p w:rsidR="003F59C7" w:rsidRPr="003F59C7" w:rsidRDefault="003F59C7" w:rsidP="003F59C7">
      <w:pPr>
        <w:spacing w:after="0" w:line="240" w:lineRule="auto"/>
        <w:ind w:firstLine="567"/>
        <w:jc w:val="both"/>
        <w:rPr>
          <w:rFonts w:ascii="Times New Roman" w:hAnsi="Times New Roman"/>
          <w:sz w:val="24"/>
          <w:szCs w:val="24"/>
        </w:rPr>
      </w:pPr>
      <w:r>
        <w:rPr>
          <w:rFonts w:ascii="Times New Roman" w:hAnsi="Times New Roman"/>
          <w:sz w:val="24"/>
          <w:szCs w:val="24"/>
        </w:rPr>
        <w:t>9.</w:t>
      </w:r>
      <w:r w:rsidRPr="003F59C7">
        <w:rPr>
          <w:rFonts w:ascii="Times New Roman" w:hAnsi="Times New Roman"/>
          <w:sz w:val="24"/>
          <w:szCs w:val="24"/>
        </w:rPr>
        <w:t xml:space="preserve">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w:t>
      </w:r>
      <w:r>
        <w:rPr>
          <w:rFonts w:ascii="Times New Roman" w:hAnsi="Times New Roman"/>
          <w:sz w:val="24"/>
          <w:szCs w:val="24"/>
        </w:rPr>
        <w:t>9.</w:t>
      </w:r>
      <w:r w:rsidRPr="003F59C7">
        <w:rPr>
          <w:rFonts w:ascii="Times New Roman" w:hAnsi="Times New Roman"/>
          <w:sz w:val="24"/>
          <w:szCs w:val="24"/>
        </w:rPr>
        <w:t xml:space="preserve">6 и </w:t>
      </w:r>
      <w:r>
        <w:rPr>
          <w:rFonts w:ascii="Times New Roman" w:hAnsi="Times New Roman"/>
          <w:sz w:val="24"/>
          <w:szCs w:val="24"/>
        </w:rPr>
        <w:t>9.</w:t>
      </w:r>
      <w:r w:rsidRPr="003F59C7">
        <w:rPr>
          <w:rFonts w:ascii="Times New Roman" w:hAnsi="Times New Roman"/>
          <w:sz w:val="24"/>
          <w:szCs w:val="24"/>
        </w:rPr>
        <w:t>7 Контракта.</w:t>
      </w:r>
    </w:p>
    <w:p w:rsidR="003F59C7" w:rsidRPr="003F59C7" w:rsidRDefault="003F59C7" w:rsidP="003F59C7">
      <w:pPr>
        <w:spacing w:after="0" w:line="240" w:lineRule="auto"/>
        <w:ind w:firstLine="567"/>
        <w:jc w:val="both"/>
        <w:rPr>
          <w:rFonts w:ascii="Times New Roman" w:hAnsi="Times New Roman"/>
          <w:sz w:val="24"/>
          <w:szCs w:val="24"/>
        </w:rPr>
      </w:pPr>
      <w:r>
        <w:rPr>
          <w:rFonts w:ascii="Times New Roman" w:hAnsi="Times New Roman"/>
          <w:sz w:val="24"/>
          <w:szCs w:val="24"/>
        </w:rPr>
        <w:t>9.</w:t>
      </w:r>
      <w:r w:rsidRPr="003F59C7">
        <w:rPr>
          <w:rFonts w:ascii="Times New Roman" w:hAnsi="Times New Roman"/>
          <w:sz w:val="24"/>
          <w:szCs w:val="24"/>
        </w:rPr>
        <w:t xml:space="preserve">6. </w:t>
      </w:r>
      <w:proofErr w:type="gramStart"/>
      <w:r w:rsidRPr="003F59C7">
        <w:rPr>
          <w:rFonts w:ascii="Times New Roman" w:hAnsi="Times New Roman"/>
          <w:sz w:val="24"/>
          <w:szCs w:val="24"/>
        </w:rPr>
        <w:t>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w:t>
      </w:r>
      <w:proofErr w:type="gramEnd"/>
      <w:r w:rsidRPr="003F59C7">
        <w:rPr>
          <w:rFonts w:ascii="Times New Roman" w:hAnsi="Times New Roman"/>
          <w:sz w:val="24"/>
          <w:szCs w:val="24"/>
        </w:rPr>
        <w:t xml:space="preserve">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3F59C7">
        <w:rPr>
          <w:rFonts w:ascii="Times New Roman" w:hAnsi="Times New Roman"/>
          <w:sz w:val="24"/>
          <w:szCs w:val="24"/>
        </w:rPr>
        <w:t>,</w:t>
      </w:r>
      <w:proofErr w:type="gramEnd"/>
      <w:r w:rsidRPr="003F59C7">
        <w:rPr>
          <w:rFonts w:ascii="Times New Roman" w:hAnsi="Times New Roman"/>
          <w:sz w:val="24"/>
          <w:szCs w:val="24"/>
        </w:rPr>
        <w:t xml:space="preserve"> если обеспечение исполнения Контракта осуществляется путем предоставления независимой гарантии, выданной банком,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Pr="003F59C7">
        <w:rPr>
          <w:rFonts w:ascii="Times New Roman" w:hAnsi="Times New Roman"/>
          <w:sz w:val="24"/>
          <w:szCs w:val="24"/>
        </w:rPr>
        <w:t>,</w:t>
      </w:r>
      <w:proofErr w:type="gramEnd"/>
      <w:r w:rsidRPr="003F59C7">
        <w:rPr>
          <w:rFonts w:ascii="Times New Roman" w:hAnsi="Times New Roman"/>
          <w:sz w:val="24"/>
          <w:szCs w:val="24"/>
        </w:rPr>
        <w:t xml:space="preserve"> если обеспечение исполнения Контракта осуществляется путем внесения денежных средств на счет, указанный </w:t>
      </w:r>
      <w:r w:rsidRPr="003F59C7">
        <w:rPr>
          <w:rFonts w:ascii="Times New Roman" w:hAnsi="Times New Roman"/>
          <w:sz w:val="24"/>
          <w:szCs w:val="24"/>
        </w:rPr>
        <w:lastRenderedPageBreak/>
        <w:t xml:space="preserve">Заказчиком, по заявлению Поставщика ему возвращаются Заказчиком в установленный в пункте </w:t>
      </w:r>
      <w:r>
        <w:rPr>
          <w:rFonts w:ascii="Times New Roman" w:hAnsi="Times New Roman"/>
          <w:sz w:val="24"/>
          <w:szCs w:val="24"/>
        </w:rPr>
        <w:t>9.</w:t>
      </w:r>
      <w:r w:rsidRPr="003F59C7">
        <w:rPr>
          <w:rFonts w:ascii="Times New Roman" w:hAnsi="Times New Roman"/>
          <w:sz w:val="24"/>
          <w:szCs w:val="24"/>
        </w:rPr>
        <w:t>3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rsidR="003F59C7" w:rsidRPr="003F59C7" w:rsidRDefault="003F59C7" w:rsidP="003F59C7">
      <w:pPr>
        <w:spacing w:after="0" w:line="240" w:lineRule="auto"/>
        <w:ind w:firstLine="567"/>
        <w:jc w:val="both"/>
        <w:rPr>
          <w:rFonts w:ascii="Times New Roman" w:hAnsi="Times New Roman"/>
          <w:sz w:val="24"/>
          <w:szCs w:val="24"/>
        </w:rPr>
      </w:pPr>
      <w:r>
        <w:rPr>
          <w:rFonts w:ascii="Times New Roman" w:hAnsi="Times New Roman"/>
          <w:sz w:val="24"/>
          <w:szCs w:val="24"/>
        </w:rPr>
        <w:t>9.</w:t>
      </w:r>
      <w:r w:rsidRPr="003F59C7">
        <w:rPr>
          <w:rFonts w:ascii="Times New Roman" w:hAnsi="Times New Roman"/>
          <w:sz w:val="24"/>
          <w:szCs w:val="24"/>
        </w:rPr>
        <w:t xml:space="preserve">7. </w:t>
      </w:r>
      <w:proofErr w:type="gramStart"/>
      <w:r w:rsidRPr="003F59C7">
        <w:rPr>
          <w:rFonts w:ascii="Times New Roman" w:hAnsi="Times New Roman"/>
          <w:sz w:val="24"/>
          <w:szCs w:val="24"/>
        </w:rPr>
        <w:t xml:space="preserve">Предусмотренное пунктами </w:t>
      </w:r>
      <w:r>
        <w:rPr>
          <w:rFonts w:ascii="Times New Roman" w:hAnsi="Times New Roman"/>
          <w:sz w:val="24"/>
          <w:szCs w:val="24"/>
        </w:rPr>
        <w:t>9.</w:t>
      </w:r>
      <w:r w:rsidRPr="003F59C7">
        <w:rPr>
          <w:rFonts w:ascii="Times New Roman" w:hAnsi="Times New Roman"/>
          <w:sz w:val="24"/>
          <w:szCs w:val="24"/>
        </w:rPr>
        <w:t xml:space="preserve">1 и </w:t>
      </w:r>
      <w:r>
        <w:rPr>
          <w:rFonts w:ascii="Times New Roman" w:hAnsi="Times New Roman"/>
          <w:sz w:val="24"/>
          <w:szCs w:val="24"/>
        </w:rPr>
        <w:t>9.</w:t>
      </w:r>
      <w:r w:rsidRPr="003F59C7">
        <w:rPr>
          <w:rFonts w:ascii="Times New Roman" w:hAnsi="Times New Roman"/>
          <w:sz w:val="24"/>
          <w:szCs w:val="24"/>
        </w:rPr>
        <w:t>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6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Pr="003F59C7">
        <w:rPr>
          <w:rFonts w:ascii="Times New Roman" w:hAnsi="Times New Roman"/>
          <w:sz w:val="24"/>
          <w:szCs w:val="24"/>
        </w:rPr>
        <w:t xml:space="preserve">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3F59C7" w:rsidRPr="003F59C7" w:rsidRDefault="003F59C7" w:rsidP="003F59C7">
      <w:pPr>
        <w:spacing w:after="0" w:line="240" w:lineRule="auto"/>
        <w:ind w:firstLine="567"/>
        <w:jc w:val="both"/>
        <w:rPr>
          <w:rFonts w:ascii="Times New Roman" w:hAnsi="Times New Roman"/>
          <w:sz w:val="24"/>
          <w:szCs w:val="24"/>
        </w:rPr>
      </w:pPr>
      <w:r>
        <w:rPr>
          <w:rFonts w:ascii="Times New Roman" w:hAnsi="Times New Roman"/>
          <w:sz w:val="24"/>
          <w:szCs w:val="24"/>
        </w:rPr>
        <w:t>9.8.</w:t>
      </w:r>
      <w:r w:rsidRPr="003F59C7">
        <w:rPr>
          <w:rFonts w:ascii="Times New Roman" w:hAnsi="Times New Roman"/>
          <w:sz w:val="24"/>
          <w:szCs w:val="24"/>
        </w:rPr>
        <w:t xml:space="preserve"> В случае отзыва в соответствии с законодательством Российской Федерации у банка, предоставившего независимую гарантию, выданную банком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w:t>
      </w:r>
      <w:r>
        <w:rPr>
          <w:rFonts w:ascii="Times New Roman" w:hAnsi="Times New Roman"/>
          <w:sz w:val="24"/>
          <w:szCs w:val="24"/>
        </w:rPr>
        <w:t>9.</w:t>
      </w:r>
      <w:r w:rsidRPr="003F59C7">
        <w:rPr>
          <w:rFonts w:ascii="Times New Roman" w:hAnsi="Times New Roman"/>
          <w:sz w:val="24"/>
          <w:szCs w:val="24"/>
        </w:rPr>
        <w:t xml:space="preserve">1, </w:t>
      </w:r>
      <w:r>
        <w:rPr>
          <w:rFonts w:ascii="Times New Roman" w:hAnsi="Times New Roman"/>
          <w:sz w:val="24"/>
          <w:szCs w:val="24"/>
        </w:rPr>
        <w:t>9.</w:t>
      </w:r>
      <w:r w:rsidRPr="003F59C7">
        <w:rPr>
          <w:rFonts w:ascii="Times New Roman" w:hAnsi="Times New Roman"/>
          <w:sz w:val="24"/>
          <w:szCs w:val="24"/>
        </w:rPr>
        <w:t xml:space="preserve">5, </w:t>
      </w:r>
      <w:r>
        <w:rPr>
          <w:rFonts w:ascii="Times New Roman" w:hAnsi="Times New Roman"/>
          <w:sz w:val="24"/>
          <w:szCs w:val="24"/>
        </w:rPr>
        <w:t>9.</w:t>
      </w:r>
      <w:r w:rsidRPr="003F59C7">
        <w:rPr>
          <w:rFonts w:ascii="Times New Roman" w:hAnsi="Times New Roman"/>
          <w:sz w:val="24"/>
          <w:szCs w:val="24"/>
        </w:rPr>
        <w:t xml:space="preserve">6 и </w:t>
      </w:r>
      <w:r>
        <w:rPr>
          <w:rFonts w:ascii="Times New Roman" w:hAnsi="Times New Roman"/>
          <w:sz w:val="24"/>
          <w:szCs w:val="24"/>
        </w:rPr>
        <w:t>9.</w:t>
      </w:r>
      <w:r w:rsidRPr="003F59C7">
        <w:rPr>
          <w:rFonts w:ascii="Times New Roman" w:hAnsi="Times New Roman"/>
          <w:sz w:val="24"/>
          <w:szCs w:val="24"/>
        </w:rPr>
        <w:t>7 Контракта.</w:t>
      </w:r>
    </w:p>
    <w:p w:rsidR="003F59C7" w:rsidRPr="003F59C7" w:rsidRDefault="003F59C7" w:rsidP="003F59C7">
      <w:pPr>
        <w:spacing w:after="0" w:line="240" w:lineRule="auto"/>
        <w:ind w:firstLine="567"/>
        <w:jc w:val="both"/>
        <w:rPr>
          <w:rFonts w:ascii="Times New Roman" w:hAnsi="Times New Roman"/>
          <w:sz w:val="24"/>
          <w:szCs w:val="24"/>
        </w:rPr>
      </w:pPr>
      <w:r>
        <w:rPr>
          <w:rFonts w:ascii="Times New Roman" w:hAnsi="Times New Roman"/>
          <w:sz w:val="24"/>
          <w:szCs w:val="24"/>
        </w:rPr>
        <w:t>9.</w:t>
      </w:r>
      <w:r w:rsidRPr="003F59C7">
        <w:rPr>
          <w:rFonts w:ascii="Times New Roman" w:hAnsi="Times New Roman"/>
          <w:sz w:val="24"/>
          <w:szCs w:val="24"/>
        </w:rPr>
        <w:t xml:space="preserve">9. Уменьшение в соответствии с пунктами </w:t>
      </w:r>
      <w:r>
        <w:rPr>
          <w:rFonts w:ascii="Times New Roman" w:hAnsi="Times New Roman"/>
          <w:sz w:val="24"/>
          <w:szCs w:val="24"/>
        </w:rPr>
        <w:t>9.</w:t>
      </w:r>
      <w:r w:rsidRPr="003F59C7">
        <w:rPr>
          <w:rFonts w:ascii="Times New Roman" w:hAnsi="Times New Roman"/>
          <w:sz w:val="24"/>
          <w:szCs w:val="24"/>
        </w:rPr>
        <w:t xml:space="preserve">1 и </w:t>
      </w:r>
      <w:r>
        <w:rPr>
          <w:rFonts w:ascii="Times New Roman" w:hAnsi="Times New Roman"/>
          <w:sz w:val="24"/>
          <w:szCs w:val="24"/>
        </w:rPr>
        <w:t>9.</w:t>
      </w:r>
      <w:r w:rsidRPr="003F59C7">
        <w:rPr>
          <w:rFonts w:ascii="Times New Roman" w:hAnsi="Times New Roman"/>
          <w:sz w:val="24"/>
          <w:szCs w:val="24"/>
        </w:rPr>
        <w:t xml:space="preserve">5 Контракта размера обеспечения исполнения Контракта, предоставленного в виде независимой гарантии, выданной банком,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w:t>
      </w:r>
      <w:r>
        <w:rPr>
          <w:rFonts w:ascii="Times New Roman" w:hAnsi="Times New Roman"/>
          <w:sz w:val="24"/>
          <w:szCs w:val="24"/>
        </w:rPr>
        <w:t>9.</w:t>
      </w:r>
      <w:r w:rsidRPr="003F59C7">
        <w:rPr>
          <w:rFonts w:ascii="Times New Roman" w:hAnsi="Times New Roman"/>
          <w:sz w:val="24"/>
          <w:szCs w:val="24"/>
        </w:rPr>
        <w:t>6 Контракта информации в реестр контрактов.</w:t>
      </w:r>
    </w:p>
    <w:p w:rsidR="003F59C7" w:rsidRPr="003F59C7" w:rsidRDefault="003F59C7" w:rsidP="003F59C7">
      <w:pPr>
        <w:spacing w:after="0" w:line="240" w:lineRule="auto"/>
        <w:ind w:firstLine="567"/>
        <w:jc w:val="both"/>
        <w:rPr>
          <w:rFonts w:ascii="Times New Roman" w:hAnsi="Times New Roman"/>
          <w:sz w:val="24"/>
          <w:szCs w:val="24"/>
        </w:rPr>
      </w:pPr>
      <w:r>
        <w:rPr>
          <w:rFonts w:ascii="Times New Roman" w:hAnsi="Times New Roman"/>
          <w:sz w:val="24"/>
          <w:szCs w:val="24"/>
        </w:rPr>
        <w:t>9.</w:t>
      </w:r>
      <w:r w:rsidRPr="003F59C7">
        <w:rPr>
          <w:rFonts w:ascii="Times New Roman" w:hAnsi="Times New Roman"/>
          <w:sz w:val="24"/>
          <w:szCs w:val="24"/>
        </w:rPr>
        <w:t xml:space="preserve">10. В случае предоставления нового обеспечения исполнения Контракта в соответствии с пунктами </w:t>
      </w:r>
      <w:r>
        <w:rPr>
          <w:rFonts w:ascii="Times New Roman" w:hAnsi="Times New Roman"/>
          <w:sz w:val="24"/>
          <w:szCs w:val="24"/>
        </w:rPr>
        <w:t>9.</w:t>
      </w:r>
      <w:r w:rsidRPr="003F59C7">
        <w:rPr>
          <w:rFonts w:ascii="Times New Roman" w:hAnsi="Times New Roman"/>
          <w:sz w:val="24"/>
          <w:szCs w:val="24"/>
        </w:rPr>
        <w:t xml:space="preserve">5 и </w:t>
      </w:r>
      <w:r>
        <w:rPr>
          <w:rFonts w:ascii="Times New Roman" w:hAnsi="Times New Roman"/>
          <w:sz w:val="24"/>
          <w:szCs w:val="24"/>
        </w:rPr>
        <w:t>9.</w:t>
      </w:r>
      <w:r w:rsidRPr="003F59C7">
        <w:rPr>
          <w:rFonts w:ascii="Times New Roman" w:hAnsi="Times New Roman"/>
          <w:sz w:val="24"/>
          <w:szCs w:val="24"/>
        </w:rPr>
        <w:t>8 Контракта возврат независимой гарантии, выданной банком Заказчиком гаранту, предоставившему указанную независимую гарантию банка, выданной банком, не осуществляется, взыскание по ней не производится.</w:t>
      </w:r>
    </w:p>
    <w:p w:rsidR="003F59C7" w:rsidRPr="003F59C7" w:rsidRDefault="003F59C7" w:rsidP="003F59C7">
      <w:pPr>
        <w:spacing w:after="0" w:line="240" w:lineRule="auto"/>
        <w:ind w:firstLine="567"/>
        <w:jc w:val="both"/>
        <w:rPr>
          <w:rFonts w:ascii="Times New Roman" w:hAnsi="Times New Roman"/>
          <w:sz w:val="24"/>
          <w:szCs w:val="24"/>
        </w:rPr>
      </w:pPr>
      <w:r>
        <w:rPr>
          <w:rFonts w:ascii="Times New Roman" w:hAnsi="Times New Roman"/>
          <w:sz w:val="24"/>
          <w:szCs w:val="24"/>
        </w:rPr>
        <w:t>9.</w:t>
      </w:r>
      <w:r w:rsidRPr="003F59C7">
        <w:rPr>
          <w:rFonts w:ascii="Times New Roman" w:hAnsi="Times New Roman"/>
          <w:sz w:val="24"/>
          <w:szCs w:val="24"/>
        </w:rPr>
        <w:t xml:space="preserve">11. </w:t>
      </w:r>
      <w:proofErr w:type="gramStart"/>
      <w:r w:rsidRPr="003F59C7">
        <w:rPr>
          <w:rFonts w:ascii="Times New Roman" w:hAnsi="Times New Roman"/>
          <w:sz w:val="24"/>
          <w:szCs w:val="24"/>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статьи 37 Федерального закона</w:t>
      </w:r>
      <w:proofErr w:type="gramEnd"/>
      <w:r w:rsidRPr="003F59C7">
        <w:rPr>
          <w:rFonts w:ascii="Times New Roman" w:hAnsi="Times New Roman"/>
          <w:sz w:val="24"/>
          <w:szCs w:val="24"/>
        </w:rPr>
        <w:t xml:space="preserve"> </w:t>
      </w:r>
      <w:proofErr w:type="gramStart"/>
      <w:r w:rsidRPr="003F59C7">
        <w:rPr>
          <w:rFonts w:ascii="Times New Roman" w:hAnsi="Times New Roman"/>
          <w:sz w:val="24"/>
          <w:szCs w:val="24"/>
        </w:rPr>
        <w:t>от 5 апреля 2013 г. №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Pr="003F59C7">
        <w:rPr>
          <w:rFonts w:ascii="Times New Roman" w:hAnsi="Times New Roman"/>
          <w:sz w:val="24"/>
          <w:szCs w:val="24"/>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w:t>
      </w:r>
      <w:proofErr w:type="gramStart"/>
      <w:r w:rsidRPr="003F59C7">
        <w:rPr>
          <w:rFonts w:ascii="Times New Roman" w:hAnsi="Times New Roman"/>
          <w:sz w:val="24"/>
          <w:szCs w:val="24"/>
        </w:rPr>
        <w:t>менее начальной</w:t>
      </w:r>
      <w:proofErr w:type="gramEnd"/>
      <w:r w:rsidRPr="003F59C7">
        <w:rPr>
          <w:rFonts w:ascii="Times New Roman" w:hAnsi="Times New Roman"/>
          <w:sz w:val="24"/>
          <w:szCs w:val="24"/>
        </w:rPr>
        <w:t xml:space="preserve"> (максимальной) цены контракта, указанной в извещении об осуществлении закупки и документации о закупке.</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11.1. Контракт вступает в силу с момента подписания его обеими Сторонами и действует до </w:t>
      </w:r>
      <w:r w:rsidR="00A76050">
        <w:rPr>
          <w:rFonts w:ascii="Times New Roman" w:eastAsia="Times New Roman" w:hAnsi="Times New Roman"/>
          <w:color w:val="00000A"/>
          <w:sz w:val="24"/>
          <w:szCs w:val="24"/>
          <w:lang w:eastAsia="ru-RU"/>
        </w:rPr>
        <w:lastRenderedPageBreak/>
        <w:t>31.12.202</w:t>
      </w:r>
      <w:r w:rsidR="003F59C7">
        <w:rPr>
          <w:rFonts w:ascii="Times New Roman" w:eastAsia="Times New Roman" w:hAnsi="Times New Roman"/>
          <w:color w:val="00000A"/>
          <w:sz w:val="24"/>
          <w:szCs w:val="24"/>
          <w:lang w:eastAsia="ru-RU"/>
        </w:rPr>
        <w:t>4</w:t>
      </w:r>
      <w:r w:rsidR="00A76050">
        <w:rPr>
          <w:rFonts w:ascii="Times New Roman" w:eastAsia="Times New Roman" w:hAnsi="Times New Roman"/>
          <w:color w:val="00000A"/>
          <w:sz w:val="24"/>
          <w:szCs w:val="24"/>
          <w:lang w:eastAsia="ru-RU"/>
        </w:rPr>
        <w:t>г</w:t>
      </w:r>
      <w:proofErr w:type="gramStart"/>
      <w:r w:rsidR="00A76050">
        <w:rPr>
          <w:rFonts w:ascii="Times New Roman" w:eastAsia="Times New Roman" w:hAnsi="Times New Roman"/>
          <w:color w:val="00000A"/>
          <w:sz w:val="24"/>
          <w:szCs w:val="24"/>
          <w:lang w:eastAsia="ru-RU"/>
        </w:rPr>
        <w:t>.</w:t>
      </w:r>
      <w:r w:rsidRPr="00FE171D">
        <w:rPr>
          <w:rFonts w:ascii="Times New Roman" w:eastAsia="Times New Roman" w:hAnsi="Times New Roman"/>
          <w:color w:val="00000A"/>
          <w:sz w:val="24"/>
          <w:szCs w:val="24"/>
          <w:lang w:eastAsia="ru-RU"/>
        </w:rPr>
        <w:t>.</w:t>
      </w:r>
      <w:proofErr w:type="gramEnd"/>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w:t>
      </w:r>
      <w:proofErr w:type="gramStart"/>
      <w:r w:rsidRPr="00FE171D">
        <w:rPr>
          <w:rFonts w:ascii="Times New Roman" w:eastAsia="Times New Roman" w:hAnsi="Times New Roman"/>
          <w:color w:val="00000A"/>
          <w:sz w:val="24"/>
          <w:szCs w:val="24"/>
          <w:lang w:eastAsia="ru-RU"/>
        </w:rPr>
        <w:t>ств Ст</w:t>
      </w:r>
      <w:proofErr w:type="gramEnd"/>
      <w:r w:rsidRPr="00FE171D">
        <w:rPr>
          <w:rFonts w:ascii="Times New Roman" w:eastAsia="Times New Roman" w:hAnsi="Times New Roman"/>
          <w:color w:val="00000A"/>
          <w:sz w:val="24"/>
          <w:szCs w:val="24"/>
          <w:lang w:eastAsia="ru-RU"/>
        </w:rPr>
        <w:t>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w:t>
      </w:r>
      <w:r w:rsidRPr="0042516A">
        <w:rPr>
          <w:rFonts w:ascii="Times New Roman" w:eastAsia="Times New Roman" w:hAnsi="Times New Roman"/>
          <w:color w:val="00000A"/>
          <w:sz w:val="24"/>
          <w:szCs w:val="24"/>
          <w:lang w:eastAsia="ru-RU"/>
        </w:rPr>
        <w:t>реорганизации юридического лица в форме преобразования, слияния или присоединения.</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 xml:space="preserve">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42516A">
        <w:rPr>
          <w:rFonts w:ascii="Times New Roman" w:eastAsia="Times New Roman" w:hAnsi="Times New Roman"/>
          <w:color w:val="00000A"/>
          <w:sz w:val="24"/>
          <w:szCs w:val="24"/>
          <w:lang w:eastAsia="ru-RU"/>
        </w:rPr>
        <w:t>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w:t>
      </w:r>
      <w:proofErr w:type="gramEnd"/>
      <w:r w:rsidRPr="0042516A">
        <w:rPr>
          <w:rFonts w:ascii="Times New Roman" w:eastAsia="Times New Roman" w:hAnsi="Times New Roman"/>
          <w:color w:val="00000A"/>
          <w:sz w:val="24"/>
          <w:szCs w:val="24"/>
          <w:lang w:eastAsia="ru-RU"/>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E171D" w:rsidRPr="0042516A" w:rsidRDefault="00FE171D" w:rsidP="0042516A">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FE171D" w:rsidRPr="0042516A" w:rsidRDefault="00FE171D" w:rsidP="0042516A">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42516A">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42516A">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42516A">
        <w:rPr>
          <w:rFonts w:ascii="Times New Roman" w:eastAsia="Times New Roman" w:hAnsi="Times New Roman"/>
          <w:sz w:val="24"/>
          <w:szCs w:val="24"/>
          <w:lang w:eastAsia="ru-RU"/>
        </w:rPr>
        <w:t xml:space="preserve">.  </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42516A">
        <w:rPr>
          <w:rFonts w:ascii="Times New Roman" w:eastAsia="Times New Roman" w:hAnsi="Times New Roman"/>
          <w:color w:val="00000A"/>
          <w:sz w:val="24"/>
          <w:szCs w:val="24"/>
          <w:lang w:eastAsia="ru-RU"/>
        </w:rPr>
        <w:t xml:space="preserve">12.9. </w:t>
      </w:r>
      <w:r w:rsidRPr="0042516A">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42516A" w:rsidRDefault="00FE171D" w:rsidP="0042516A">
      <w:pPr>
        <w:widowControl w:val="0"/>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42516A">
        <w:rPr>
          <w:rFonts w:ascii="Times New Roman" w:eastAsia="Times New Roman" w:hAnsi="Times New Roman"/>
          <w:b/>
          <w:bCs/>
          <w:color w:val="000000"/>
          <w:sz w:val="24"/>
          <w:szCs w:val="24"/>
          <w:lang w:eastAsia="ru-RU"/>
        </w:rPr>
        <w:t xml:space="preserve">13. Приложения к </w:t>
      </w:r>
      <w:r w:rsidRPr="0042516A">
        <w:rPr>
          <w:rFonts w:ascii="Times New Roman" w:eastAsia="Times New Roman" w:hAnsi="Times New Roman"/>
          <w:b/>
          <w:sz w:val="24"/>
          <w:szCs w:val="24"/>
          <w:lang w:eastAsia="ru-RU"/>
        </w:rPr>
        <w:t>Контракту</w:t>
      </w:r>
    </w:p>
    <w:p w:rsidR="0042516A" w:rsidRPr="0042516A" w:rsidRDefault="0042516A" w:rsidP="0042516A">
      <w:pPr>
        <w:widowControl w:val="0"/>
        <w:autoSpaceDE w:val="0"/>
        <w:autoSpaceDN w:val="0"/>
        <w:adjustRightInd w:val="0"/>
        <w:spacing w:after="0" w:line="240" w:lineRule="auto"/>
        <w:ind w:firstLine="540"/>
        <w:jc w:val="both"/>
        <w:rPr>
          <w:rFonts w:ascii="Times New Roman" w:hAnsi="Times New Roman"/>
          <w:sz w:val="24"/>
          <w:szCs w:val="24"/>
        </w:rPr>
      </w:pPr>
      <w:r w:rsidRPr="0042516A">
        <w:rPr>
          <w:rFonts w:ascii="Times New Roman" w:hAnsi="Times New Roman"/>
          <w:sz w:val="24"/>
          <w:szCs w:val="24"/>
        </w:rPr>
        <w:t>13.</w:t>
      </w:r>
      <w:r>
        <w:rPr>
          <w:rFonts w:ascii="Times New Roman" w:hAnsi="Times New Roman"/>
          <w:sz w:val="24"/>
          <w:szCs w:val="24"/>
        </w:rPr>
        <w:t>1</w:t>
      </w:r>
      <w:r w:rsidRPr="0042516A">
        <w:rPr>
          <w:rFonts w:ascii="Times New Roman" w:hAnsi="Times New Roman"/>
          <w:sz w:val="24"/>
          <w:szCs w:val="24"/>
        </w:rPr>
        <w:t>. Приложения к Контракту:</w:t>
      </w:r>
    </w:p>
    <w:p w:rsidR="0042516A" w:rsidRPr="0042516A" w:rsidRDefault="0042516A" w:rsidP="0042516A">
      <w:pPr>
        <w:widowControl w:val="0"/>
        <w:numPr>
          <w:ilvl w:val="0"/>
          <w:numId w:val="13"/>
        </w:numPr>
        <w:autoSpaceDE w:val="0"/>
        <w:autoSpaceDN w:val="0"/>
        <w:adjustRightInd w:val="0"/>
        <w:spacing w:after="0" w:line="240" w:lineRule="auto"/>
        <w:ind w:left="896" w:hanging="357"/>
        <w:rPr>
          <w:rFonts w:ascii="Times New Roman" w:hAnsi="Times New Roman"/>
          <w:sz w:val="24"/>
          <w:szCs w:val="24"/>
        </w:rPr>
      </w:pPr>
      <w:r w:rsidRPr="0042516A">
        <w:rPr>
          <w:rFonts w:ascii="Times New Roman" w:hAnsi="Times New Roman"/>
          <w:sz w:val="24"/>
          <w:szCs w:val="24"/>
        </w:rPr>
        <w:t>Спецификация.</w:t>
      </w:r>
    </w:p>
    <w:p w:rsidR="0042516A" w:rsidRPr="0042516A" w:rsidRDefault="0042516A" w:rsidP="0042516A">
      <w:pPr>
        <w:widowControl w:val="0"/>
        <w:numPr>
          <w:ilvl w:val="0"/>
          <w:numId w:val="13"/>
        </w:numPr>
        <w:autoSpaceDE w:val="0"/>
        <w:autoSpaceDN w:val="0"/>
        <w:adjustRightInd w:val="0"/>
        <w:spacing w:after="0" w:line="240" w:lineRule="auto"/>
        <w:ind w:left="896" w:hanging="357"/>
        <w:rPr>
          <w:rFonts w:ascii="Times New Roman" w:hAnsi="Times New Roman"/>
          <w:sz w:val="24"/>
          <w:szCs w:val="24"/>
        </w:rPr>
      </w:pPr>
      <w:r w:rsidRPr="0042516A">
        <w:rPr>
          <w:rFonts w:ascii="Times New Roman" w:hAnsi="Times New Roman"/>
          <w:sz w:val="24"/>
          <w:szCs w:val="24"/>
        </w:rPr>
        <w:t>Характеристика товара</w:t>
      </w:r>
    </w:p>
    <w:p w:rsidR="0042516A" w:rsidRPr="0042516A" w:rsidRDefault="0042516A" w:rsidP="0042516A">
      <w:pPr>
        <w:widowControl w:val="0"/>
        <w:autoSpaceDE w:val="0"/>
        <w:autoSpaceDN w:val="0"/>
        <w:adjustRightInd w:val="0"/>
        <w:spacing w:after="0" w:line="240" w:lineRule="auto"/>
        <w:rPr>
          <w:rFonts w:ascii="Times New Roman" w:hAnsi="Times New Roman"/>
          <w:sz w:val="24"/>
          <w:szCs w:val="24"/>
        </w:rPr>
      </w:pPr>
    </w:p>
    <w:p w:rsidR="0042516A" w:rsidRPr="0042516A" w:rsidRDefault="0042516A" w:rsidP="0042516A">
      <w:pPr>
        <w:spacing w:after="0" w:line="240" w:lineRule="auto"/>
        <w:jc w:val="center"/>
        <w:rPr>
          <w:rFonts w:ascii="Times New Roman" w:hAnsi="Times New Roman"/>
          <w:b/>
          <w:bCs/>
          <w:sz w:val="24"/>
          <w:szCs w:val="24"/>
        </w:rPr>
      </w:pPr>
      <w:r w:rsidRPr="0042516A">
        <w:rPr>
          <w:rFonts w:ascii="Times New Roman" w:hAnsi="Times New Roman"/>
          <w:b/>
          <w:bCs/>
          <w:sz w:val="24"/>
          <w:szCs w:val="24"/>
        </w:rPr>
        <w:t>14. Адреса, реквизиты и подписи Сторон</w:t>
      </w:r>
    </w:p>
    <w:tbl>
      <w:tblPr>
        <w:tblpPr w:leftFromText="180" w:rightFromText="180" w:vertAnchor="text" w:horzAnchor="margin" w:tblpXSpec="center" w:tblpY="152"/>
        <w:tblW w:w="10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20"/>
        <w:gridCol w:w="4244"/>
      </w:tblGrid>
      <w:tr w:rsidR="0042516A" w:rsidRPr="0042516A" w:rsidTr="00512DEA">
        <w:trPr>
          <w:trHeight w:val="1975"/>
        </w:trPr>
        <w:tc>
          <w:tcPr>
            <w:tcW w:w="5920"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lastRenderedPageBreak/>
              <w:t>Заказчик</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autoSpaceDE w:val="0"/>
              <w:autoSpaceDN w:val="0"/>
              <w:adjustRightInd w:val="0"/>
              <w:spacing w:after="0" w:line="240" w:lineRule="auto"/>
              <w:ind w:firstLine="540"/>
              <w:jc w:val="center"/>
              <w:rPr>
                <w:rFonts w:ascii="Times New Roman" w:hAnsi="Times New Roman"/>
                <w:sz w:val="24"/>
                <w:szCs w:val="24"/>
              </w:rPr>
            </w:pPr>
            <w:r w:rsidRPr="0042516A">
              <w:rPr>
                <w:rFonts w:ascii="Times New Roman" w:hAnsi="Times New Roman"/>
                <w:sz w:val="24"/>
                <w:szCs w:val="24"/>
              </w:rPr>
              <w:t>государственное учреждение здравоохранения «</w:t>
            </w:r>
            <w:proofErr w:type="spellStart"/>
            <w:r w:rsidRPr="0042516A">
              <w:rPr>
                <w:rFonts w:ascii="Times New Roman" w:hAnsi="Times New Roman"/>
                <w:sz w:val="24"/>
                <w:szCs w:val="24"/>
              </w:rPr>
              <w:t>Тунгокоченская</w:t>
            </w:r>
            <w:proofErr w:type="spellEnd"/>
            <w:r w:rsidRPr="0042516A">
              <w:rPr>
                <w:rFonts w:ascii="Times New Roman" w:hAnsi="Times New Roman"/>
                <w:sz w:val="24"/>
                <w:szCs w:val="24"/>
              </w:rPr>
              <w:t xml:space="preserve"> центральная районная больница»</w:t>
            </w:r>
          </w:p>
          <w:p w:rsidR="0042516A" w:rsidRPr="0042516A" w:rsidRDefault="0042516A" w:rsidP="0042516A">
            <w:pPr>
              <w:spacing w:after="0" w:line="240" w:lineRule="auto"/>
              <w:rPr>
                <w:rFonts w:ascii="Times New Roman" w:hAnsi="Times New Roman"/>
                <w:sz w:val="24"/>
                <w:szCs w:val="24"/>
              </w:rPr>
            </w:pPr>
            <w:r w:rsidRPr="0042516A">
              <w:rPr>
                <w:rFonts w:ascii="Times New Roman" w:hAnsi="Times New Roman"/>
                <w:sz w:val="24"/>
                <w:szCs w:val="24"/>
              </w:rPr>
              <w:t xml:space="preserve">674100, Забайкальский край, </w:t>
            </w:r>
            <w:proofErr w:type="spellStart"/>
            <w:r w:rsidRPr="0042516A">
              <w:rPr>
                <w:rFonts w:ascii="Times New Roman" w:hAnsi="Times New Roman"/>
                <w:sz w:val="24"/>
                <w:szCs w:val="24"/>
              </w:rPr>
              <w:t>Тунгокоченский</w:t>
            </w:r>
            <w:proofErr w:type="spellEnd"/>
            <w:r w:rsidRPr="0042516A">
              <w:rPr>
                <w:rFonts w:ascii="Times New Roman" w:hAnsi="Times New Roman"/>
                <w:sz w:val="24"/>
                <w:szCs w:val="24"/>
              </w:rPr>
              <w:t xml:space="preserve"> район, с. Верх-</w:t>
            </w:r>
            <w:proofErr w:type="spellStart"/>
            <w:r w:rsidRPr="0042516A">
              <w:rPr>
                <w:rFonts w:ascii="Times New Roman" w:hAnsi="Times New Roman"/>
                <w:sz w:val="24"/>
                <w:szCs w:val="24"/>
              </w:rPr>
              <w:t>Усугли</w:t>
            </w:r>
            <w:proofErr w:type="spellEnd"/>
            <w:r w:rsidRPr="0042516A">
              <w:rPr>
                <w:rFonts w:ascii="Times New Roman" w:hAnsi="Times New Roman"/>
                <w:sz w:val="24"/>
                <w:szCs w:val="24"/>
              </w:rPr>
              <w:t>, ул. Строителей 20 а.</w:t>
            </w:r>
          </w:p>
          <w:p w:rsidR="0042516A" w:rsidRPr="0042516A" w:rsidRDefault="0042516A" w:rsidP="0042516A">
            <w:pPr>
              <w:spacing w:after="0" w:line="240" w:lineRule="auto"/>
              <w:rPr>
                <w:rFonts w:ascii="Times New Roman" w:hAnsi="Times New Roman"/>
                <w:sz w:val="24"/>
                <w:szCs w:val="24"/>
              </w:rPr>
            </w:pPr>
            <w:r w:rsidRPr="0042516A">
              <w:rPr>
                <w:rFonts w:ascii="Times New Roman" w:hAnsi="Times New Roman"/>
                <w:sz w:val="24"/>
                <w:szCs w:val="24"/>
              </w:rPr>
              <w:t>ИНН/КПП 7521000429/752101001</w:t>
            </w:r>
          </w:p>
          <w:p w:rsidR="0042516A" w:rsidRPr="0042516A" w:rsidRDefault="0042516A" w:rsidP="0042516A">
            <w:pPr>
              <w:spacing w:after="0" w:line="240" w:lineRule="auto"/>
              <w:rPr>
                <w:rFonts w:ascii="Times New Roman" w:hAnsi="Times New Roman"/>
                <w:sz w:val="24"/>
                <w:szCs w:val="24"/>
              </w:rPr>
            </w:pPr>
            <w:r w:rsidRPr="0042516A">
              <w:rPr>
                <w:rFonts w:ascii="Times New Roman" w:hAnsi="Times New Roman"/>
                <w:sz w:val="24"/>
                <w:szCs w:val="24"/>
              </w:rPr>
              <w:t xml:space="preserve">Тел. 5-13-40   </w:t>
            </w:r>
            <w:hyperlink r:id="rId18" w:history="1">
              <w:r w:rsidRPr="0042516A">
                <w:rPr>
                  <w:rFonts w:ascii="Times New Roman" w:hAnsi="Times New Roman"/>
                  <w:sz w:val="24"/>
                  <w:szCs w:val="24"/>
                  <w:u w:val="single"/>
                  <w:lang w:val="en-US"/>
                </w:rPr>
                <w:t>mutungcrb</w:t>
              </w:r>
              <w:r w:rsidRPr="0042516A">
                <w:rPr>
                  <w:rFonts w:ascii="Times New Roman" w:hAnsi="Times New Roman"/>
                  <w:sz w:val="24"/>
                  <w:szCs w:val="24"/>
                  <w:u w:val="single"/>
                </w:rPr>
                <w:t>@</w:t>
              </w:r>
              <w:r w:rsidRPr="0042516A">
                <w:rPr>
                  <w:rFonts w:ascii="Times New Roman" w:hAnsi="Times New Roman"/>
                  <w:sz w:val="24"/>
                  <w:szCs w:val="24"/>
                  <w:u w:val="single"/>
                  <w:lang w:val="en-US"/>
                </w:rPr>
                <w:t>mail</w:t>
              </w:r>
              <w:r w:rsidRPr="0042516A">
                <w:rPr>
                  <w:rFonts w:ascii="Times New Roman" w:hAnsi="Times New Roman"/>
                  <w:sz w:val="24"/>
                  <w:szCs w:val="24"/>
                  <w:u w:val="single"/>
                </w:rPr>
                <w:t>.</w:t>
              </w:r>
              <w:proofErr w:type="spellStart"/>
              <w:r w:rsidRPr="0042516A">
                <w:rPr>
                  <w:rFonts w:ascii="Times New Roman" w:hAnsi="Times New Roman"/>
                  <w:sz w:val="24"/>
                  <w:szCs w:val="24"/>
                  <w:u w:val="single"/>
                  <w:lang w:val="en-US"/>
                </w:rPr>
                <w:t>ru</w:t>
              </w:r>
              <w:proofErr w:type="spellEnd"/>
            </w:hyperlink>
          </w:p>
          <w:p w:rsidR="0042516A" w:rsidRPr="0042516A" w:rsidRDefault="0042516A" w:rsidP="0042516A">
            <w:pPr>
              <w:spacing w:after="0" w:line="240" w:lineRule="auto"/>
              <w:ind w:firstLine="284"/>
              <w:rPr>
                <w:rFonts w:ascii="Times New Roman" w:hAnsi="Times New Roman"/>
                <w:sz w:val="24"/>
                <w:szCs w:val="24"/>
              </w:rPr>
            </w:pPr>
            <w:r w:rsidRPr="0042516A">
              <w:rPr>
                <w:rFonts w:ascii="Times New Roman" w:hAnsi="Times New Roman"/>
                <w:b/>
                <w:sz w:val="24"/>
                <w:szCs w:val="24"/>
                <w:u w:val="single"/>
              </w:rPr>
              <w:t>Получатель:</w:t>
            </w:r>
            <w:r w:rsidRPr="0042516A">
              <w:rPr>
                <w:rFonts w:ascii="Times New Roman" w:hAnsi="Times New Roman"/>
                <w:sz w:val="24"/>
                <w:szCs w:val="24"/>
                <w:u w:val="single"/>
              </w:rPr>
              <w:t xml:space="preserve"> </w:t>
            </w:r>
            <w:r w:rsidRPr="0042516A">
              <w:rPr>
                <w:rFonts w:ascii="Times New Roman" w:hAnsi="Times New Roman"/>
                <w:sz w:val="24"/>
                <w:szCs w:val="24"/>
              </w:rPr>
              <w:t xml:space="preserve">МИНИСТЕРСТВО ФИНИНСОВ ЗАБАЙКАЛЬСКОГО КРАЯ (ГОСУДАРСТВЕННОЕ УЧРЕЖДЕНИЕ ЗДРАВООХРАНЕНИЯ "ТУНГОКОЧЕНСКАЯ ЦЕНТРАЛЬНАЯ РАЙОННАЯ БОЛЬНИЦА" </w:t>
            </w:r>
            <w:proofErr w:type="gramStart"/>
            <w:r w:rsidRPr="0042516A">
              <w:rPr>
                <w:rFonts w:ascii="Times New Roman" w:hAnsi="Times New Roman"/>
                <w:sz w:val="24"/>
                <w:szCs w:val="24"/>
              </w:rPr>
              <w:t>л</w:t>
            </w:r>
            <w:proofErr w:type="gramEnd"/>
            <w:r w:rsidRPr="0042516A">
              <w:rPr>
                <w:rFonts w:ascii="Times New Roman" w:hAnsi="Times New Roman"/>
                <w:sz w:val="24"/>
                <w:szCs w:val="24"/>
              </w:rPr>
              <w:t>/с 22916Ц94750)</w:t>
            </w:r>
          </w:p>
          <w:p w:rsidR="0042516A" w:rsidRPr="0042516A" w:rsidRDefault="0042516A" w:rsidP="0042516A">
            <w:pPr>
              <w:spacing w:after="0" w:line="240" w:lineRule="auto"/>
              <w:ind w:firstLine="284"/>
              <w:rPr>
                <w:rFonts w:ascii="Times New Roman" w:hAnsi="Times New Roman"/>
                <w:sz w:val="24"/>
                <w:szCs w:val="24"/>
              </w:rPr>
            </w:pPr>
            <w:r w:rsidRPr="0042516A">
              <w:rPr>
                <w:rFonts w:ascii="Times New Roman" w:hAnsi="Times New Roman"/>
                <w:b/>
                <w:sz w:val="24"/>
                <w:szCs w:val="24"/>
              </w:rPr>
              <w:t>ИНН</w:t>
            </w:r>
            <w:r w:rsidRPr="0042516A">
              <w:rPr>
                <w:rFonts w:ascii="Times New Roman" w:hAnsi="Times New Roman"/>
                <w:sz w:val="24"/>
                <w:szCs w:val="24"/>
              </w:rPr>
              <w:t xml:space="preserve">   7521000429 </w:t>
            </w:r>
            <w:r w:rsidRPr="0042516A">
              <w:rPr>
                <w:rFonts w:ascii="Times New Roman" w:hAnsi="Times New Roman"/>
                <w:b/>
                <w:sz w:val="24"/>
                <w:szCs w:val="24"/>
              </w:rPr>
              <w:t xml:space="preserve">КПП </w:t>
            </w:r>
            <w:r w:rsidRPr="0042516A">
              <w:rPr>
                <w:rFonts w:ascii="Times New Roman" w:hAnsi="Times New Roman"/>
                <w:sz w:val="24"/>
                <w:szCs w:val="24"/>
              </w:rPr>
              <w:t xml:space="preserve">  752101001</w:t>
            </w:r>
          </w:p>
          <w:p w:rsidR="0042516A" w:rsidRPr="0042516A" w:rsidRDefault="0042516A" w:rsidP="0042516A">
            <w:pPr>
              <w:spacing w:after="0" w:line="240" w:lineRule="auto"/>
              <w:ind w:firstLine="284"/>
              <w:rPr>
                <w:rFonts w:ascii="Times New Roman" w:hAnsi="Times New Roman"/>
                <w:b/>
                <w:sz w:val="24"/>
                <w:szCs w:val="24"/>
              </w:rPr>
            </w:pPr>
            <w:r w:rsidRPr="0042516A">
              <w:rPr>
                <w:rFonts w:ascii="Times New Roman" w:hAnsi="Times New Roman"/>
                <w:b/>
                <w:sz w:val="24"/>
                <w:szCs w:val="24"/>
              </w:rPr>
              <w:t xml:space="preserve">ОКТМО </w:t>
            </w:r>
            <w:r w:rsidRPr="0042516A">
              <w:rPr>
                <w:rFonts w:ascii="Times New Roman" w:hAnsi="Times New Roman"/>
                <w:sz w:val="24"/>
                <w:szCs w:val="24"/>
              </w:rPr>
              <w:t>76644411</w:t>
            </w:r>
          </w:p>
          <w:p w:rsidR="0042516A" w:rsidRPr="0042516A" w:rsidRDefault="0042516A" w:rsidP="0042516A">
            <w:pPr>
              <w:spacing w:after="0" w:line="240" w:lineRule="auto"/>
              <w:ind w:firstLine="284"/>
              <w:rPr>
                <w:rFonts w:ascii="Times New Roman" w:hAnsi="Times New Roman"/>
                <w:sz w:val="24"/>
                <w:szCs w:val="24"/>
              </w:rPr>
            </w:pPr>
            <w:r w:rsidRPr="0042516A">
              <w:rPr>
                <w:rFonts w:ascii="Times New Roman" w:hAnsi="Times New Roman"/>
                <w:b/>
                <w:sz w:val="24"/>
                <w:szCs w:val="24"/>
              </w:rPr>
              <w:t>БАНК</w:t>
            </w:r>
            <w:r w:rsidRPr="0042516A">
              <w:rPr>
                <w:rFonts w:ascii="Times New Roman" w:hAnsi="Times New Roman"/>
                <w:sz w:val="24"/>
                <w:szCs w:val="24"/>
              </w:rPr>
              <w:t xml:space="preserve">: ОТДЕЛЕНИЕ ЧИТА БАНКА РОССИИ //УФК по Забайкальскому краю г. Чита </w:t>
            </w:r>
            <w:r w:rsidRPr="0042516A">
              <w:rPr>
                <w:rFonts w:ascii="Times New Roman" w:hAnsi="Times New Roman"/>
                <w:b/>
                <w:sz w:val="24"/>
                <w:szCs w:val="24"/>
              </w:rPr>
              <w:t>БИК</w:t>
            </w:r>
            <w:r w:rsidRPr="0042516A">
              <w:rPr>
                <w:rFonts w:ascii="Times New Roman" w:hAnsi="Times New Roman"/>
                <w:sz w:val="24"/>
                <w:szCs w:val="24"/>
              </w:rPr>
              <w:t>: 017601329</w:t>
            </w:r>
          </w:p>
          <w:p w:rsidR="0042516A" w:rsidRPr="0042516A" w:rsidRDefault="0042516A" w:rsidP="0042516A">
            <w:pPr>
              <w:spacing w:after="0" w:line="240" w:lineRule="auto"/>
              <w:ind w:firstLine="284"/>
              <w:rPr>
                <w:rFonts w:ascii="Times New Roman" w:hAnsi="Times New Roman"/>
                <w:sz w:val="24"/>
                <w:szCs w:val="24"/>
              </w:rPr>
            </w:pPr>
            <w:r w:rsidRPr="0042516A">
              <w:rPr>
                <w:rFonts w:ascii="Times New Roman" w:hAnsi="Times New Roman"/>
                <w:b/>
                <w:sz w:val="24"/>
                <w:szCs w:val="24"/>
              </w:rPr>
              <w:t>ЕДИНЫЙ КАЗНАЧЕЙСКИЙ СЧЕТ</w:t>
            </w:r>
            <w:r w:rsidRPr="0042516A">
              <w:rPr>
                <w:rFonts w:ascii="Times New Roman" w:hAnsi="Times New Roman"/>
                <w:sz w:val="24"/>
                <w:szCs w:val="24"/>
              </w:rPr>
              <w:t>: 40102810945370000063</w:t>
            </w:r>
          </w:p>
          <w:p w:rsidR="0042516A" w:rsidRPr="0042516A" w:rsidRDefault="0042516A" w:rsidP="0042516A">
            <w:pPr>
              <w:spacing w:after="0" w:line="240" w:lineRule="auto"/>
              <w:ind w:firstLine="284"/>
              <w:rPr>
                <w:rFonts w:ascii="Times New Roman" w:hAnsi="Times New Roman"/>
                <w:sz w:val="24"/>
                <w:szCs w:val="24"/>
              </w:rPr>
            </w:pPr>
            <w:r w:rsidRPr="0042516A">
              <w:rPr>
                <w:rFonts w:ascii="Times New Roman" w:hAnsi="Times New Roman"/>
                <w:b/>
                <w:sz w:val="24"/>
                <w:szCs w:val="24"/>
              </w:rPr>
              <w:t>КАЗНАЧЕЙСКИЙ СЧЕТ</w:t>
            </w:r>
            <w:r w:rsidRPr="0042516A">
              <w:rPr>
                <w:rFonts w:ascii="Times New Roman" w:hAnsi="Times New Roman"/>
                <w:sz w:val="24"/>
                <w:szCs w:val="24"/>
              </w:rPr>
              <w:t>: 03224643760000009100</w:t>
            </w:r>
          </w:p>
          <w:p w:rsidR="00894C42" w:rsidRPr="00894C42" w:rsidRDefault="00894C42" w:rsidP="00894C42">
            <w:pPr>
              <w:widowControl w:val="0"/>
              <w:autoSpaceDE w:val="0"/>
              <w:autoSpaceDN w:val="0"/>
              <w:adjustRightInd w:val="0"/>
              <w:spacing w:after="0" w:line="240" w:lineRule="auto"/>
              <w:ind w:firstLine="540"/>
              <w:rPr>
                <w:rFonts w:ascii="Times New Roman" w:hAnsi="Times New Roman"/>
                <w:sz w:val="24"/>
                <w:szCs w:val="24"/>
              </w:rPr>
            </w:pPr>
            <w:proofErr w:type="spellStart"/>
            <w:r w:rsidRPr="00894C42">
              <w:rPr>
                <w:rFonts w:ascii="Times New Roman" w:hAnsi="Times New Roman"/>
                <w:sz w:val="24"/>
                <w:szCs w:val="24"/>
              </w:rPr>
              <w:t>И.о</w:t>
            </w:r>
            <w:proofErr w:type="spellEnd"/>
            <w:r w:rsidRPr="00894C42">
              <w:rPr>
                <w:rFonts w:ascii="Times New Roman" w:hAnsi="Times New Roman"/>
                <w:sz w:val="24"/>
                <w:szCs w:val="24"/>
              </w:rPr>
              <w:t xml:space="preserve"> главного врача ГУЗ «</w:t>
            </w:r>
            <w:proofErr w:type="spellStart"/>
            <w:r w:rsidRPr="00894C42">
              <w:rPr>
                <w:rFonts w:ascii="Times New Roman" w:hAnsi="Times New Roman"/>
                <w:sz w:val="24"/>
                <w:szCs w:val="24"/>
              </w:rPr>
              <w:t>Тунгокоченская</w:t>
            </w:r>
            <w:proofErr w:type="spellEnd"/>
            <w:r w:rsidRPr="00894C42">
              <w:rPr>
                <w:rFonts w:ascii="Times New Roman" w:hAnsi="Times New Roman"/>
                <w:sz w:val="24"/>
                <w:szCs w:val="24"/>
              </w:rPr>
              <w:t xml:space="preserve"> ЦРБ»</w:t>
            </w:r>
          </w:p>
          <w:p w:rsidR="00894C42" w:rsidRDefault="00894C42" w:rsidP="00894C42">
            <w:pPr>
              <w:widowControl w:val="0"/>
              <w:spacing w:after="0" w:line="240" w:lineRule="auto"/>
              <w:jc w:val="center"/>
              <w:rPr>
                <w:rFonts w:ascii="Times New Roman" w:hAnsi="Times New Roman"/>
                <w:sz w:val="24"/>
                <w:szCs w:val="24"/>
              </w:rPr>
            </w:pPr>
            <w:r w:rsidRPr="00894C42">
              <w:rPr>
                <w:rFonts w:ascii="Times New Roman" w:hAnsi="Times New Roman"/>
                <w:sz w:val="24"/>
                <w:szCs w:val="24"/>
              </w:rPr>
              <w:t>_____</w:t>
            </w:r>
            <w:proofErr w:type="spellStart"/>
            <w:r w:rsidR="00033DB0">
              <w:rPr>
                <w:rFonts w:ascii="Times New Roman" w:hAnsi="Times New Roman"/>
                <w:sz w:val="24"/>
                <w:szCs w:val="24"/>
              </w:rPr>
              <w:t>Забзигирова</w:t>
            </w:r>
            <w:proofErr w:type="spellEnd"/>
            <w:r w:rsidR="00033DB0">
              <w:rPr>
                <w:rFonts w:ascii="Times New Roman" w:hAnsi="Times New Roman"/>
                <w:sz w:val="24"/>
                <w:szCs w:val="24"/>
              </w:rPr>
              <w:t xml:space="preserve"> Т.Н</w:t>
            </w:r>
            <w:bookmarkStart w:id="3" w:name="_GoBack"/>
            <w:bookmarkEnd w:id="3"/>
          </w:p>
          <w:p w:rsidR="0042516A" w:rsidRPr="0042516A" w:rsidRDefault="0042516A" w:rsidP="00894C42">
            <w:pPr>
              <w:widowControl w:val="0"/>
              <w:spacing w:after="0" w:line="240" w:lineRule="auto"/>
              <w:jc w:val="center"/>
              <w:rPr>
                <w:rFonts w:ascii="Times New Roman" w:hAnsi="Times New Roman"/>
                <w:sz w:val="24"/>
                <w:szCs w:val="24"/>
                <w:u w:val="single"/>
              </w:rPr>
            </w:pPr>
            <w:r w:rsidRPr="0042516A">
              <w:rPr>
                <w:rFonts w:ascii="Times New Roman" w:hAnsi="Times New Roman"/>
                <w:sz w:val="24"/>
                <w:szCs w:val="24"/>
              </w:rPr>
              <w:t xml:space="preserve">Подписано </w:t>
            </w:r>
            <w:proofErr w:type="spellStart"/>
            <w:r w:rsidRPr="0042516A">
              <w:rPr>
                <w:rFonts w:ascii="Times New Roman" w:hAnsi="Times New Roman"/>
                <w:sz w:val="24"/>
                <w:szCs w:val="24"/>
              </w:rPr>
              <w:t>эцп</w:t>
            </w:r>
            <w:proofErr w:type="spellEnd"/>
          </w:p>
          <w:p w:rsidR="0042516A" w:rsidRPr="0042516A" w:rsidRDefault="0042516A" w:rsidP="0042516A">
            <w:pPr>
              <w:spacing w:after="0" w:line="240" w:lineRule="auto"/>
              <w:jc w:val="center"/>
              <w:rPr>
                <w:rFonts w:ascii="Times New Roman" w:hAnsi="Times New Roman"/>
                <w:b/>
                <w:sz w:val="24"/>
                <w:szCs w:val="24"/>
              </w:rPr>
            </w:pPr>
          </w:p>
        </w:tc>
        <w:tc>
          <w:tcPr>
            <w:tcW w:w="4244"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t>Поставщик</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____________________</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 / ___________________ /</w:t>
            </w:r>
          </w:p>
        </w:tc>
      </w:tr>
    </w:tbl>
    <w:p w:rsidR="0042516A" w:rsidRPr="0042516A" w:rsidRDefault="0042516A" w:rsidP="0042516A">
      <w:pPr>
        <w:spacing w:after="0" w:line="240" w:lineRule="auto"/>
        <w:jc w:val="right"/>
        <w:rPr>
          <w:rFonts w:ascii="Times New Roman" w:hAnsi="Times New Roman"/>
          <w:sz w:val="24"/>
          <w:szCs w:val="24"/>
        </w:rPr>
      </w:pP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Приложение № 1 </w:t>
      </w: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к Государственному контракту ______ </w:t>
      </w:r>
    </w:p>
    <w:p w:rsidR="0042516A" w:rsidRPr="0042516A" w:rsidRDefault="0042516A" w:rsidP="0042516A">
      <w:pPr>
        <w:spacing w:after="0" w:line="240" w:lineRule="auto"/>
        <w:jc w:val="center"/>
        <w:rPr>
          <w:rFonts w:ascii="Times New Roman" w:hAnsi="Times New Roman"/>
          <w:b/>
          <w:bCs/>
          <w:sz w:val="24"/>
          <w:szCs w:val="24"/>
        </w:rPr>
      </w:pPr>
      <w:r w:rsidRPr="0042516A">
        <w:rPr>
          <w:rFonts w:ascii="Times New Roman" w:hAnsi="Times New Roman"/>
          <w:b/>
          <w:bCs/>
          <w:sz w:val="24"/>
          <w:szCs w:val="24"/>
        </w:rPr>
        <w:t>СПЕЦИФИКАЦИЯ</w:t>
      </w:r>
    </w:p>
    <w:tbl>
      <w:tblPr>
        <w:tblW w:w="9733" w:type="dxa"/>
        <w:tblInd w:w="108" w:type="dxa"/>
        <w:tblLayout w:type="fixed"/>
        <w:tblLook w:val="0000" w:firstRow="0" w:lastRow="0" w:firstColumn="0" w:lastColumn="0" w:noHBand="0" w:noVBand="0"/>
      </w:tblPr>
      <w:tblGrid>
        <w:gridCol w:w="534"/>
        <w:gridCol w:w="1153"/>
        <w:gridCol w:w="723"/>
        <w:gridCol w:w="1276"/>
        <w:gridCol w:w="1687"/>
        <w:gridCol w:w="1005"/>
        <w:gridCol w:w="851"/>
        <w:gridCol w:w="1275"/>
        <w:gridCol w:w="1229"/>
      </w:tblGrid>
      <w:tr w:rsidR="0042516A" w:rsidRPr="0042516A"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lang w:val="en-US"/>
              </w:rPr>
              <w:t xml:space="preserve">№ </w:t>
            </w:r>
            <w:r w:rsidRPr="0042516A">
              <w:rPr>
                <w:rFonts w:ascii="Times New Roman" w:hAnsi="Times New Roman"/>
                <w:sz w:val="24"/>
                <w:szCs w:val="24"/>
              </w:rPr>
              <w:t>п/п</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rPr>
            </w:pPr>
            <w:r w:rsidRPr="0042516A">
              <w:rPr>
                <w:rFonts w:ascii="Times New Roman" w:hAnsi="Times New Roman"/>
                <w:sz w:val="24"/>
                <w:szCs w:val="24"/>
              </w:rPr>
              <w:t>Наименование</w:t>
            </w:r>
          </w:p>
          <w:p w:rsidR="0042516A" w:rsidRPr="0042516A" w:rsidRDefault="0042516A" w:rsidP="0042516A">
            <w:pPr>
              <w:spacing w:after="0" w:line="240" w:lineRule="auto"/>
              <w:jc w:val="both"/>
              <w:rPr>
                <w:rFonts w:ascii="Times New Roman" w:hAnsi="Times New Roman"/>
                <w:sz w:val="24"/>
                <w:szCs w:val="24"/>
              </w:rPr>
            </w:pPr>
            <w:r w:rsidRPr="0042516A">
              <w:rPr>
                <w:rFonts w:ascii="Times New Roman" w:hAnsi="Times New Roman"/>
                <w:sz w:val="24"/>
                <w:szCs w:val="24"/>
              </w:rPr>
              <w:t xml:space="preserve"> Товара (в соответствии с извещением)</w:t>
            </w: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r w:rsidRPr="0042516A">
              <w:rPr>
                <w:rFonts w:ascii="Times New Roman" w:hAnsi="Times New Roman"/>
                <w:sz w:val="24"/>
                <w:szCs w:val="24"/>
              </w:rPr>
              <w:t>Наименование товара в соответствии с заявкой</w:t>
            </w:r>
          </w:p>
        </w:tc>
        <w:tc>
          <w:tcPr>
            <w:tcW w:w="168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Страна происхождения товара</w:t>
            </w:r>
          </w:p>
        </w:tc>
        <w:tc>
          <w:tcPr>
            <w:tcW w:w="100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 xml:space="preserve">Ед. </w:t>
            </w:r>
            <w:proofErr w:type="spellStart"/>
            <w:r w:rsidRPr="0042516A">
              <w:rPr>
                <w:rFonts w:ascii="Times New Roman" w:hAnsi="Times New Roman"/>
                <w:sz w:val="24"/>
                <w:szCs w:val="24"/>
              </w:rPr>
              <w:t>изм-ния</w:t>
            </w:r>
            <w:proofErr w:type="spellEnd"/>
          </w:p>
        </w:tc>
        <w:tc>
          <w:tcPr>
            <w:tcW w:w="85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Кол-во</w:t>
            </w:r>
          </w:p>
        </w:tc>
        <w:tc>
          <w:tcPr>
            <w:tcW w:w="127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Цена за ед. (руб.)</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Стоимость (руб.)</w:t>
            </w:r>
          </w:p>
        </w:tc>
      </w:tr>
      <w:tr w:rsidR="0042516A" w:rsidRPr="0042516A"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lang w:val="en-US"/>
              </w:rPr>
              <w:t>1</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lang w:val="en-US"/>
              </w:rPr>
            </w:pP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r>
      <w:tr w:rsidR="0042516A" w:rsidRPr="0042516A"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lang w:val="en-US"/>
              </w:rPr>
              <w:t>2</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r>
      <w:tr w:rsidR="0042516A" w:rsidRPr="0042516A" w:rsidTr="00512DEA">
        <w:trPr>
          <w:trHeight w:val="1"/>
        </w:trPr>
        <w:tc>
          <w:tcPr>
            <w:tcW w:w="1687"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b/>
                <w:sz w:val="24"/>
                <w:szCs w:val="24"/>
              </w:rPr>
            </w:pPr>
          </w:p>
        </w:tc>
        <w:tc>
          <w:tcPr>
            <w:tcW w:w="6817" w:type="dxa"/>
            <w:gridSpan w:val="6"/>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b/>
                <w:sz w:val="24"/>
                <w:szCs w:val="24"/>
                <w:lang w:val="en-US"/>
              </w:rPr>
            </w:pPr>
            <w:r w:rsidRPr="0042516A">
              <w:rPr>
                <w:rFonts w:ascii="Times New Roman" w:hAnsi="Times New Roman"/>
                <w:b/>
                <w:sz w:val="24"/>
                <w:szCs w:val="24"/>
              </w:rPr>
              <w:t>ИТОГО</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b/>
                <w:sz w:val="24"/>
                <w:szCs w:val="24"/>
              </w:rPr>
            </w:pPr>
          </w:p>
        </w:tc>
      </w:tr>
    </w:tbl>
    <w:p w:rsidR="0042516A" w:rsidRPr="0042516A" w:rsidRDefault="0042516A" w:rsidP="0042516A">
      <w:pPr>
        <w:spacing w:after="0" w:line="240" w:lineRule="auto"/>
        <w:jc w:val="both"/>
        <w:rPr>
          <w:rFonts w:ascii="Times New Roman" w:hAnsi="Times New Roman"/>
          <w:sz w:val="24"/>
          <w:szCs w:val="24"/>
        </w:rPr>
      </w:pPr>
    </w:p>
    <w:tbl>
      <w:tblPr>
        <w:tblpPr w:leftFromText="180" w:rightFromText="180" w:vertAnchor="text" w:horzAnchor="margin" w:tblpXSpec="center" w:tblpY="152"/>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0"/>
        <w:gridCol w:w="5148"/>
      </w:tblGrid>
      <w:tr w:rsidR="0042516A" w:rsidRPr="0042516A" w:rsidTr="00512DEA">
        <w:trPr>
          <w:trHeight w:val="2400"/>
        </w:trPr>
        <w:tc>
          <w:tcPr>
            <w:tcW w:w="5220"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t>Заказчик</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autoSpaceDE w:val="0"/>
              <w:autoSpaceDN w:val="0"/>
              <w:adjustRightInd w:val="0"/>
              <w:spacing w:after="0" w:line="240" w:lineRule="auto"/>
              <w:ind w:firstLine="540"/>
              <w:jc w:val="center"/>
              <w:rPr>
                <w:rFonts w:ascii="Times New Roman" w:hAnsi="Times New Roman"/>
                <w:sz w:val="24"/>
                <w:szCs w:val="24"/>
              </w:rPr>
            </w:pPr>
            <w:r w:rsidRPr="0042516A">
              <w:rPr>
                <w:rFonts w:ascii="Times New Roman" w:hAnsi="Times New Roman"/>
                <w:sz w:val="24"/>
                <w:szCs w:val="24"/>
              </w:rPr>
              <w:t>государственное учреждение здравоохранения «</w:t>
            </w:r>
            <w:proofErr w:type="spellStart"/>
            <w:r w:rsidRPr="0042516A">
              <w:rPr>
                <w:rFonts w:ascii="Times New Roman" w:hAnsi="Times New Roman"/>
                <w:sz w:val="24"/>
                <w:szCs w:val="24"/>
              </w:rPr>
              <w:t>Тунгокоченская</w:t>
            </w:r>
            <w:proofErr w:type="spellEnd"/>
            <w:r w:rsidRPr="0042516A">
              <w:rPr>
                <w:rFonts w:ascii="Times New Roman" w:hAnsi="Times New Roman"/>
                <w:sz w:val="24"/>
                <w:szCs w:val="24"/>
              </w:rPr>
              <w:t xml:space="preserve"> центральная районная больница»</w:t>
            </w:r>
          </w:p>
          <w:p w:rsidR="0042516A" w:rsidRPr="0042516A" w:rsidRDefault="0042516A" w:rsidP="0042516A">
            <w:pPr>
              <w:widowControl w:val="0"/>
              <w:autoSpaceDE w:val="0"/>
              <w:autoSpaceDN w:val="0"/>
              <w:adjustRightInd w:val="0"/>
              <w:spacing w:after="0" w:line="240" w:lineRule="auto"/>
              <w:ind w:firstLine="540"/>
              <w:jc w:val="center"/>
              <w:rPr>
                <w:rFonts w:ascii="Times New Roman" w:hAnsi="Times New Roman"/>
                <w:sz w:val="24"/>
                <w:szCs w:val="24"/>
              </w:rPr>
            </w:pPr>
          </w:p>
          <w:p w:rsidR="00894C42" w:rsidRPr="00894C42" w:rsidRDefault="00894C42" w:rsidP="00894C42">
            <w:pPr>
              <w:widowControl w:val="0"/>
              <w:autoSpaceDE w:val="0"/>
              <w:autoSpaceDN w:val="0"/>
              <w:adjustRightInd w:val="0"/>
              <w:spacing w:after="0" w:line="240" w:lineRule="auto"/>
              <w:ind w:firstLine="540"/>
              <w:jc w:val="center"/>
              <w:rPr>
                <w:rFonts w:ascii="Times New Roman" w:hAnsi="Times New Roman"/>
                <w:sz w:val="24"/>
                <w:szCs w:val="24"/>
              </w:rPr>
            </w:pPr>
            <w:proofErr w:type="spellStart"/>
            <w:r w:rsidRPr="00894C42">
              <w:rPr>
                <w:rFonts w:ascii="Times New Roman" w:hAnsi="Times New Roman"/>
                <w:sz w:val="24"/>
                <w:szCs w:val="24"/>
              </w:rPr>
              <w:t>И.о</w:t>
            </w:r>
            <w:proofErr w:type="spellEnd"/>
            <w:r w:rsidRPr="00894C42">
              <w:rPr>
                <w:rFonts w:ascii="Times New Roman" w:hAnsi="Times New Roman"/>
                <w:sz w:val="24"/>
                <w:szCs w:val="24"/>
              </w:rPr>
              <w:t xml:space="preserve"> главного врача ГУЗ «</w:t>
            </w:r>
            <w:proofErr w:type="spellStart"/>
            <w:r w:rsidRPr="00894C42">
              <w:rPr>
                <w:rFonts w:ascii="Times New Roman" w:hAnsi="Times New Roman"/>
                <w:sz w:val="24"/>
                <w:szCs w:val="24"/>
              </w:rPr>
              <w:t>Тунгокоченская</w:t>
            </w:r>
            <w:proofErr w:type="spellEnd"/>
            <w:r w:rsidRPr="00894C42">
              <w:rPr>
                <w:rFonts w:ascii="Times New Roman" w:hAnsi="Times New Roman"/>
                <w:sz w:val="24"/>
                <w:szCs w:val="24"/>
              </w:rPr>
              <w:t xml:space="preserve"> ЦРБ»</w:t>
            </w:r>
          </w:p>
          <w:p w:rsidR="00894C42" w:rsidRDefault="00894C42" w:rsidP="00894C42">
            <w:pPr>
              <w:widowControl w:val="0"/>
              <w:spacing w:after="0" w:line="240" w:lineRule="auto"/>
              <w:rPr>
                <w:rFonts w:ascii="Times New Roman" w:hAnsi="Times New Roman"/>
                <w:sz w:val="24"/>
                <w:szCs w:val="24"/>
              </w:rPr>
            </w:pPr>
            <w:r w:rsidRPr="00894C42">
              <w:rPr>
                <w:rFonts w:ascii="Times New Roman" w:hAnsi="Times New Roman"/>
                <w:sz w:val="24"/>
                <w:szCs w:val="24"/>
              </w:rPr>
              <w:t>_____</w:t>
            </w:r>
            <w:proofErr w:type="spellStart"/>
            <w:r w:rsidRPr="00894C42">
              <w:rPr>
                <w:rFonts w:ascii="Times New Roman" w:hAnsi="Times New Roman"/>
                <w:sz w:val="24"/>
                <w:szCs w:val="24"/>
              </w:rPr>
              <w:t>Сутырин</w:t>
            </w:r>
            <w:proofErr w:type="spellEnd"/>
            <w:r w:rsidRPr="00894C42">
              <w:rPr>
                <w:rFonts w:ascii="Times New Roman" w:hAnsi="Times New Roman"/>
                <w:sz w:val="24"/>
                <w:szCs w:val="24"/>
              </w:rPr>
              <w:t xml:space="preserve"> А.И.</w:t>
            </w:r>
          </w:p>
          <w:p w:rsidR="0042516A" w:rsidRPr="0042516A" w:rsidRDefault="0042516A" w:rsidP="00894C42">
            <w:pPr>
              <w:widowControl w:val="0"/>
              <w:spacing w:after="0" w:line="240" w:lineRule="auto"/>
              <w:rPr>
                <w:rFonts w:ascii="Times New Roman" w:hAnsi="Times New Roman"/>
                <w:sz w:val="24"/>
                <w:szCs w:val="24"/>
                <w:u w:val="single"/>
              </w:rPr>
            </w:pPr>
            <w:r w:rsidRPr="0042516A">
              <w:rPr>
                <w:rFonts w:ascii="Times New Roman" w:hAnsi="Times New Roman"/>
                <w:sz w:val="24"/>
                <w:szCs w:val="24"/>
              </w:rPr>
              <w:t xml:space="preserve">Подписано </w:t>
            </w:r>
            <w:proofErr w:type="spellStart"/>
            <w:r w:rsidRPr="0042516A">
              <w:rPr>
                <w:rFonts w:ascii="Times New Roman" w:hAnsi="Times New Roman"/>
                <w:sz w:val="24"/>
                <w:szCs w:val="24"/>
              </w:rPr>
              <w:t>эцп</w:t>
            </w:r>
            <w:proofErr w:type="spellEnd"/>
          </w:p>
          <w:p w:rsidR="0042516A" w:rsidRPr="0042516A" w:rsidRDefault="0042516A" w:rsidP="0042516A">
            <w:pPr>
              <w:widowControl w:val="0"/>
              <w:spacing w:after="0" w:line="240" w:lineRule="auto"/>
              <w:jc w:val="center"/>
              <w:rPr>
                <w:rFonts w:ascii="Times New Roman" w:hAnsi="Times New Roman"/>
                <w:b/>
                <w:sz w:val="24"/>
                <w:szCs w:val="24"/>
              </w:rPr>
            </w:pPr>
          </w:p>
        </w:tc>
        <w:tc>
          <w:tcPr>
            <w:tcW w:w="5148"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t>Поставщик</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____________________</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 / ___________________ /</w:t>
            </w:r>
          </w:p>
        </w:tc>
      </w:tr>
    </w:tbl>
    <w:p w:rsidR="0042516A" w:rsidRPr="0042516A" w:rsidRDefault="0042516A" w:rsidP="0042516A">
      <w:pPr>
        <w:spacing w:after="0" w:line="240" w:lineRule="auto"/>
        <w:jc w:val="both"/>
        <w:rPr>
          <w:rFonts w:ascii="Times New Roman" w:hAnsi="Times New Roman"/>
          <w:sz w:val="24"/>
          <w:szCs w:val="24"/>
        </w:rPr>
      </w:pPr>
    </w:p>
    <w:p w:rsidR="0042516A" w:rsidRPr="0042516A" w:rsidRDefault="0042516A" w:rsidP="0042516A">
      <w:pPr>
        <w:spacing w:after="0" w:line="240" w:lineRule="auto"/>
        <w:jc w:val="both"/>
        <w:rPr>
          <w:rFonts w:ascii="Times New Roman" w:hAnsi="Times New Roman"/>
          <w:sz w:val="24"/>
          <w:szCs w:val="24"/>
        </w:rPr>
      </w:pP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lastRenderedPageBreak/>
        <w:t xml:space="preserve">Приложение № 2 </w:t>
      </w: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к Государственному контракту ______ </w:t>
      </w:r>
    </w:p>
    <w:p w:rsidR="0042516A" w:rsidRPr="0042516A" w:rsidRDefault="0042516A" w:rsidP="0042516A">
      <w:pPr>
        <w:widowControl w:val="0"/>
        <w:shd w:val="clear" w:color="auto" w:fill="FFFFFF"/>
        <w:spacing w:after="0" w:line="240" w:lineRule="auto"/>
        <w:jc w:val="center"/>
        <w:rPr>
          <w:rFonts w:ascii="Times New Roman" w:hAnsi="Times New Roman"/>
          <w:sz w:val="24"/>
          <w:szCs w:val="24"/>
        </w:rPr>
      </w:pPr>
    </w:p>
    <w:p w:rsidR="0042516A" w:rsidRPr="0042516A" w:rsidRDefault="0042516A" w:rsidP="0042516A">
      <w:pPr>
        <w:widowControl w:val="0"/>
        <w:shd w:val="clear" w:color="auto" w:fill="FFFFFF"/>
        <w:spacing w:after="0" w:line="240" w:lineRule="auto"/>
        <w:jc w:val="center"/>
        <w:rPr>
          <w:rFonts w:ascii="Times New Roman" w:hAnsi="Times New Roman"/>
          <w:sz w:val="24"/>
          <w:szCs w:val="24"/>
        </w:rPr>
      </w:pPr>
      <w:r w:rsidRPr="0042516A">
        <w:rPr>
          <w:rFonts w:ascii="Times New Roman" w:hAnsi="Times New Roman"/>
          <w:sz w:val="24"/>
          <w:szCs w:val="24"/>
        </w:rPr>
        <w:t>Характеристика товара</w:t>
      </w:r>
    </w:p>
    <w:p w:rsidR="0042516A" w:rsidRPr="008834C8" w:rsidRDefault="0042516A" w:rsidP="0042516A">
      <w:pPr>
        <w:rPr>
          <w:szCs w:val="24"/>
        </w:rPr>
      </w:pPr>
    </w:p>
    <w:p w:rsidR="00FE171D" w:rsidRPr="00FE171D"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p>
    <w:sectPr w:rsidR="00FE171D" w:rsidRPr="00FE171D"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4E07" w:rsidRDefault="00834E07" w:rsidP="00E16EF2">
      <w:pPr>
        <w:spacing w:after="0" w:line="240" w:lineRule="auto"/>
      </w:pPr>
      <w:r>
        <w:separator/>
      </w:r>
    </w:p>
  </w:endnote>
  <w:endnote w:type="continuationSeparator" w:id="0">
    <w:p w:rsidR="00834E07" w:rsidRDefault="00834E07"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4E07" w:rsidRDefault="00834E07" w:rsidP="00E16EF2">
      <w:pPr>
        <w:spacing w:after="0" w:line="240" w:lineRule="auto"/>
      </w:pPr>
      <w:r>
        <w:separator/>
      </w:r>
    </w:p>
  </w:footnote>
  <w:footnote w:type="continuationSeparator" w:id="0">
    <w:p w:rsidR="00834E07" w:rsidRDefault="00834E07" w:rsidP="00E16E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5">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7">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8">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67254F42"/>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1">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9"/>
  </w:num>
  <w:num w:numId="4">
    <w:abstractNumId w:val="1"/>
  </w:num>
  <w:num w:numId="5">
    <w:abstractNumId w:val="6"/>
  </w:num>
  <w:num w:numId="6">
    <w:abstractNumId w:val="8"/>
  </w:num>
  <w:num w:numId="7">
    <w:abstractNumId w:val="0"/>
  </w:num>
  <w:num w:numId="8">
    <w:abstractNumId w:val="5"/>
  </w:num>
  <w:num w:numId="9">
    <w:abstractNumId w:val="12"/>
  </w:num>
  <w:num w:numId="10">
    <w:abstractNumId w:val="7"/>
  </w:num>
  <w:num w:numId="11">
    <w:abstractNumId w:val="3"/>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EF2"/>
    <w:rsid w:val="0000252D"/>
    <w:rsid w:val="00025A49"/>
    <w:rsid w:val="00031D4C"/>
    <w:rsid w:val="00032953"/>
    <w:rsid w:val="00033DB0"/>
    <w:rsid w:val="00035523"/>
    <w:rsid w:val="00037C9C"/>
    <w:rsid w:val="000404A6"/>
    <w:rsid w:val="00040E1F"/>
    <w:rsid w:val="000414E1"/>
    <w:rsid w:val="00046E07"/>
    <w:rsid w:val="0005404E"/>
    <w:rsid w:val="0005620F"/>
    <w:rsid w:val="0007159C"/>
    <w:rsid w:val="00073F8A"/>
    <w:rsid w:val="00074D7F"/>
    <w:rsid w:val="000778B6"/>
    <w:rsid w:val="00087DDD"/>
    <w:rsid w:val="000911D2"/>
    <w:rsid w:val="000928F5"/>
    <w:rsid w:val="0009594B"/>
    <w:rsid w:val="000C11DE"/>
    <w:rsid w:val="000D386D"/>
    <w:rsid w:val="000D4118"/>
    <w:rsid w:val="000D740D"/>
    <w:rsid w:val="000F71DD"/>
    <w:rsid w:val="00106AB2"/>
    <w:rsid w:val="00124123"/>
    <w:rsid w:val="00134B72"/>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3450"/>
    <w:rsid w:val="001A7689"/>
    <w:rsid w:val="001B040E"/>
    <w:rsid w:val="001B7096"/>
    <w:rsid w:val="001E7135"/>
    <w:rsid w:val="002042B0"/>
    <w:rsid w:val="002541E3"/>
    <w:rsid w:val="0028420E"/>
    <w:rsid w:val="00292AA9"/>
    <w:rsid w:val="002962AC"/>
    <w:rsid w:val="002966BC"/>
    <w:rsid w:val="002B5215"/>
    <w:rsid w:val="002B5C65"/>
    <w:rsid w:val="002B7CE8"/>
    <w:rsid w:val="002C21B7"/>
    <w:rsid w:val="002C44D6"/>
    <w:rsid w:val="002D4981"/>
    <w:rsid w:val="002D706F"/>
    <w:rsid w:val="002E538A"/>
    <w:rsid w:val="00305617"/>
    <w:rsid w:val="00307D10"/>
    <w:rsid w:val="00334EBF"/>
    <w:rsid w:val="0034455E"/>
    <w:rsid w:val="00344F18"/>
    <w:rsid w:val="00346E6B"/>
    <w:rsid w:val="00347E99"/>
    <w:rsid w:val="00353F3A"/>
    <w:rsid w:val="00366254"/>
    <w:rsid w:val="00372057"/>
    <w:rsid w:val="00372CC0"/>
    <w:rsid w:val="0037345A"/>
    <w:rsid w:val="00385891"/>
    <w:rsid w:val="00386C4B"/>
    <w:rsid w:val="00387C02"/>
    <w:rsid w:val="003A7499"/>
    <w:rsid w:val="003B1D46"/>
    <w:rsid w:val="003B6ADE"/>
    <w:rsid w:val="003B7DA3"/>
    <w:rsid w:val="003C05DA"/>
    <w:rsid w:val="003C2E87"/>
    <w:rsid w:val="003D2DF5"/>
    <w:rsid w:val="003D3AC4"/>
    <w:rsid w:val="003F59C7"/>
    <w:rsid w:val="003F71A9"/>
    <w:rsid w:val="00400055"/>
    <w:rsid w:val="00410DBD"/>
    <w:rsid w:val="00414EDE"/>
    <w:rsid w:val="00423A99"/>
    <w:rsid w:val="0042516A"/>
    <w:rsid w:val="00442134"/>
    <w:rsid w:val="00443783"/>
    <w:rsid w:val="00460295"/>
    <w:rsid w:val="00461937"/>
    <w:rsid w:val="00470F9F"/>
    <w:rsid w:val="00482FB4"/>
    <w:rsid w:val="00486BC3"/>
    <w:rsid w:val="00492FD0"/>
    <w:rsid w:val="004A03F1"/>
    <w:rsid w:val="004B3BEE"/>
    <w:rsid w:val="004B6EEB"/>
    <w:rsid w:val="004C1C38"/>
    <w:rsid w:val="004C7E15"/>
    <w:rsid w:val="004E381F"/>
    <w:rsid w:val="004E675B"/>
    <w:rsid w:val="004F020D"/>
    <w:rsid w:val="00504DF1"/>
    <w:rsid w:val="00510FE0"/>
    <w:rsid w:val="00526F88"/>
    <w:rsid w:val="00530D17"/>
    <w:rsid w:val="0054387B"/>
    <w:rsid w:val="00554DB3"/>
    <w:rsid w:val="00571AEF"/>
    <w:rsid w:val="005726DE"/>
    <w:rsid w:val="00582437"/>
    <w:rsid w:val="00583404"/>
    <w:rsid w:val="00584097"/>
    <w:rsid w:val="00595C8A"/>
    <w:rsid w:val="005A2A42"/>
    <w:rsid w:val="005A53E5"/>
    <w:rsid w:val="005A7DEF"/>
    <w:rsid w:val="005C0CD6"/>
    <w:rsid w:val="005C242D"/>
    <w:rsid w:val="005C62C6"/>
    <w:rsid w:val="005D2859"/>
    <w:rsid w:val="005E0F2A"/>
    <w:rsid w:val="005E1283"/>
    <w:rsid w:val="005F15D7"/>
    <w:rsid w:val="005F4349"/>
    <w:rsid w:val="0060137A"/>
    <w:rsid w:val="0060302B"/>
    <w:rsid w:val="00604DF9"/>
    <w:rsid w:val="00613ADC"/>
    <w:rsid w:val="006154EF"/>
    <w:rsid w:val="00622FAA"/>
    <w:rsid w:val="0063101E"/>
    <w:rsid w:val="00640A8D"/>
    <w:rsid w:val="00640C53"/>
    <w:rsid w:val="00641CA3"/>
    <w:rsid w:val="00642B39"/>
    <w:rsid w:val="0066032A"/>
    <w:rsid w:val="00665601"/>
    <w:rsid w:val="006731C4"/>
    <w:rsid w:val="00673452"/>
    <w:rsid w:val="00674944"/>
    <w:rsid w:val="00690C0E"/>
    <w:rsid w:val="006A5625"/>
    <w:rsid w:val="006B0B7A"/>
    <w:rsid w:val="006B387E"/>
    <w:rsid w:val="006B52DE"/>
    <w:rsid w:val="006B6408"/>
    <w:rsid w:val="006C45C4"/>
    <w:rsid w:val="006C70B1"/>
    <w:rsid w:val="006D6D90"/>
    <w:rsid w:val="006E24E9"/>
    <w:rsid w:val="006F022F"/>
    <w:rsid w:val="006F2B7C"/>
    <w:rsid w:val="006F5209"/>
    <w:rsid w:val="00701A9A"/>
    <w:rsid w:val="00707839"/>
    <w:rsid w:val="00716F42"/>
    <w:rsid w:val="00720848"/>
    <w:rsid w:val="00722950"/>
    <w:rsid w:val="00724297"/>
    <w:rsid w:val="007274BF"/>
    <w:rsid w:val="00733174"/>
    <w:rsid w:val="00734901"/>
    <w:rsid w:val="00737FA1"/>
    <w:rsid w:val="00740FBE"/>
    <w:rsid w:val="00746252"/>
    <w:rsid w:val="00774173"/>
    <w:rsid w:val="00790F74"/>
    <w:rsid w:val="007A445E"/>
    <w:rsid w:val="007A7B70"/>
    <w:rsid w:val="007B1439"/>
    <w:rsid w:val="007E2BEF"/>
    <w:rsid w:val="007E43D6"/>
    <w:rsid w:val="007E672E"/>
    <w:rsid w:val="007F0511"/>
    <w:rsid w:val="007F7990"/>
    <w:rsid w:val="008117EB"/>
    <w:rsid w:val="00813368"/>
    <w:rsid w:val="008305B1"/>
    <w:rsid w:val="008316D2"/>
    <w:rsid w:val="00834E07"/>
    <w:rsid w:val="00846250"/>
    <w:rsid w:val="00846459"/>
    <w:rsid w:val="00864F42"/>
    <w:rsid w:val="00866CF2"/>
    <w:rsid w:val="00874808"/>
    <w:rsid w:val="0088137B"/>
    <w:rsid w:val="00881914"/>
    <w:rsid w:val="00887042"/>
    <w:rsid w:val="00894C42"/>
    <w:rsid w:val="0089589A"/>
    <w:rsid w:val="008B456A"/>
    <w:rsid w:val="008B462A"/>
    <w:rsid w:val="008D20C7"/>
    <w:rsid w:val="008E04D6"/>
    <w:rsid w:val="008F0522"/>
    <w:rsid w:val="008F169A"/>
    <w:rsid w:val="008F3941"/>
    <w:rsid w:val="008F6905"/>
    <w:rsid w:val="00900692"/>
    <w:rsid w:val="00900810"/>
    <w:rsid w:val="00903DEB"/>
    <w:rsid w:val="00906068"/>
    <w:rsid w:val="00907BF0"/>
    <w:rsid w:val="00917826"/>
    <w:rsid w:val="00926F2A"/>
    <w:rsid w:val="00933F81"/>
    <w:rsid w:val="0094083F"/>
    <w:rsid w:val="00943B8B"/>
    <w:rsid w:val="00947145"/>
    <w:rsid w:val="00956B5F"/>
    <w:rsid w:val="009645C0"/>
    <w:rsid w:val="0097088E"/>
    <w:rsid w:val="0098703C"/>
    <w:rsid w:val="00990624"/>
    <w:rsid w:val="00993E83"/>
    <w:rsid w:val="00996BE0"/>
    <w:rsid w:val="009A5182"/>
    <w:rsid w:val="009A7615"/>
    <w:rsid w:val="009B02F4"/>
    <w:rsid w:val="009C5328"/>
    <w:rsid w:val="009D06AE"/>
    <w:rsid w:val="009D2A53"/>
    <w:rsid w:val="009E021E"/>
    <w:rsid w:val="009E1479"/>
    <w:rsid w:val="009F3948"/>
    <w:rsid w:val="009F6AD9"/>
    <w:rsid w:val="00A02A8A"/>
    <w:rsid w:val="00A137AC"/>
    <w:rsid w:val="00A20B18"/>
    <w:rsid w:val="00A25F87"/>
    <w:rsid w:val="00A3245C"/>
    <w:rsid w:val="00A34BD2"/>
    <w:rsid w:val="00A37557"/>
    <w:rsid w:val="00A40D71"/>
    <w:rsid w:val="00A523FA"/>
    <w:rsid w:val="00A57391"/>
    <w:rsid w:val="00A66D3B"/>
    <w:rsid w:val="00A73594"/>
    <w:rsid w:val="00A74884"/>
    <w:rsid w:val="00A76050"/>
    <w:rsid w:val="00A84B22"/>
    <w:rsid w:val="00A8593D"/>
    <w:rsid w:val="00A91DF6"/>
    <w:rsid w:val="00A948C8"/>
    <w:rsid w:val="00A95081"/>
    <w:rsid w:val="00AA26AF"/>
    <w:rsid w:val="00AA27C5"/>
    <w:rsid w:val="00AB1845"/>
    <w:rsid w:val="00AB280D"/>
    <w:rsid w:val="00AB31BD"/>
    <w:rsid w:val="00AC03DB"/>
    <w:rsid w:val="00AC6ECC"/>
    <w:rsid w:val="00AD12BA"/>
    <w:rsid w:val="00AE2B8D"/>
    <w:rsid w:val="00AE476A"/>
    <w:rsid w:val="00B15FE5"/>
    <w:rsid w:val="00B2339E"/>
    <w:rsid w:val="00B40277"/>
    <w:rsid w:val="00B408E8"/>
    <w:rsid w:val="00B42E9C"/>
    <w:rsid w:val="00B45654"/>
    <w:rsid w:val="00B46C54"/>
    <w:rsid w:val="00B53025"/>
    <w:rsid w:val="00B7190E"/>
    <w:rsid w:val="00B73041"/>
    <w:rsid w:val="00B740CB"/>
    <w:rsid w:val="00B80350"/>
    <w:rsid w:val="00B94363"/>
    <w:rsid w:val="00BC0461"/>
    <w:rsid w:val="00BC2DCF"/>
    <w:rsid w:val="00BC3B41"/>
    <w:rsid w:val="00BC5144"/>
    <w:rsid w:val="00BC52F6"/>
    <w:rsid w:val="00BC5E5B"/>
    <w:rsid w:val="00BD55DC"/>
    <w:rsid w:val="00BE3BEB"/>
    <w:rsid w:val="00BE3F20"/>
    <w:rsid w:val="00BE67A9"/>
    <w:rsid w:val="00BF0127"/>
    <w:rsid w:val="00BF7389"/>
    <w:rsid w:val="00BF7806"/>
    <w:rsid w:val="00C00518"/>
    <w:rsid w:val="00C12946"/>
    <w:rsid w:val="00C13D2B"/>
    <w:rsid w:val="00C22303"/>
    <w:rsid w:val="00C24BBB"/>
    <w:rsid w:val="00C319C9"/>
    <w:rsid w:val="00C35180"/>
    <w:rsid w:val="00C355EC"/>
    <w:rsid w:val="00C42C97"/>
    <w:rsid w:val="00C61A49"/>
    <w:rsid w:val="00C67BB7"/>
    <w:rsid w:val="00C75F50"/>
    <w:rsid w:val="00C82F1B"/>
    <w:rsid w:val="00C864AE"/>
    <w:rsid w:val="00C8663A"/>
    <w:rsid w:val="00CB736F"/>
    <w:rsid w:val="00CC6FFF"/>
    <w:rsid w:val="00CD52D2"/>
    <w:rsid w:val="00CE0F9C"/>
    <w:rsid w:val="00CF2931"/>
    <w:rsid w:val="00CF3031"/>
    <w:rsid w:val="00CF5F10"/>
    <w:rsid w:val="00D174E6"/>
    <w:rsid w:val="00D2134A"/>
    <w:rsid w:val="00D24F91"/>
    <w:rsid w:val="00D41DA1"/>
    <w:rsid w:val="00D43F8C"/>
    <w:rsid w:val="00D53793"/>
    <w:rsid w:val="00D53FA1"/>
    <w:rsid w:val="00D6020D"/>
    <w:rsid w:val="00D74A89"/>
    <w:rsid w:val="00D80AA8"/>
    <w:rsid w:val="00D81333"/>
    <w:rsid w:val="00D91089"/>
    <w:rsid w:val="00D9197C"/>
    <w:rsid w:val="00D93FCF"/>
    <w:rsid w:val="00D9584B"/>
    <w:rsid w:val="00D95C6C"/>
    <w:rsid w:val="00DA013A"/>
    <w:rsid w:val="00DC5E14"/>
    <w:rsid w:val="00DD063B"/>
    <w:rsid w:val="00DD0FB3"/>
    <w:rsid w:val="00DD2E55"/>
    <w:rsid w:val="00DD77FF"/>
    <w:rsid w:val="00DD7B38"/>
    <w:rsid w:val="00DE2122"/>
    <w:rsid w:val="00DE366F"/>
    <w:rsid w:val="00DE4642"/>
    <w:rsid w:val="00DE487F"/>
    <w:rsid w:val="00DE78D3"/>
    <w:rsid w:val="00DE78E4"/>
    <w:rsid w:val="00E00F93"/>
    <w:rsid w:val="00E01051"/>
    <w:rsid w:val="00E0381C"/>
    <w:rsid w:val="00E10ECC"/>
    <w:rsid w:val="00E1392D"/>
    <w:rsid w:val="00E1457D"/>
    <w:rsid w:val="00E16EF2"/>
    <w:rsid w:val="00E22B19"/>
    <w:rsid w:val="00E24A15"/>
    <w:rsid w:val="00E31C35"/>
    <w:rsid w:val="00E321A4"/>
    <w:rsid w:val="00E3375C"/>
    <w:rsid w:val="00E33861"/>
    <w:rsid w:val="00E35F3D"/>
    <w:rsid w:val="00E36628"/>
    <w:rsid w:val="00E4153A"/>
    <w:rsid w:val="00E474AB"/>
    <w:rsid w:val="00E509F3"/>
    <w:rsid w:val="00E520E1"/>
    <w:rsid w:val="00E521D1"/>
    <w:rsid w:val="00E558F1"/>
    <w:rsid w:val="00E77392"/>
    <w:rsid w:val="00E77737"/>
    <w:rsid w:val="00E86D5B"/>
    <w:rsid w:val="00E8794B"/>
    <w:rsid w:val="00E946F1"/>
    <w:rsid w:val="00EB2956"/>
    <w:rsid w:val="00ED7085"/>
    <w:rsid w:val="00EE6F66"/>
    <w:rsid w:val="00EF45DD"/>
    <w:rsid w:val="00EF765F"/>
    <w:rsid w:val="00F1204C"/>
    <w:rsid w:val="00F16DC4"/>
    <w:rsid w:val="00F21A33"/>
    <w:rsid w:val="00F235E0"/>
    <w:rsid w:val="00F2424C"/>
    <w:rsid w:val="00F25523"/>
    <w:rsid w:val="00F3427F"/>
    <w:rsid w:val="00F35DE1"/>
    <w:rsid w:val="00F405A8"/>
    <w:rsid w:val="00F41425"/>
    <w:rsid w:val="00F522DC"/>
    <w:rsid w:val="00F657FA"/>
    <w:rsid w:val="00F80EEE"/>
    <w:rsid w:val="00F83B4A"/>
    <w:rsid w:val="00F91C8C"/>
    <w:rsid w:val="00F9667C"/>
    <w:rsid w:val="00FA4400"/>
    <w:rsid w:val="00FB3F13"/>
    <w:rsid w:val="00FB4D4E"/>
    <w:rsid w:val="00FB4F54"/>
    <w:rsid w:val="00FC38E1"/>
    <w:rsid w:val="00FD3CB9"/>
    <w:rsid w:val="00FD6485"/>
    <w:rsid w:val="00FD7691"/>
    <w:rsid w:val="00FE171D"/>
    <w:rsid w:val="00FE46C1"/>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uiPriority w:val="99"/>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Контракт-пункт"/>
    <w:basedOn w:val="a"/>
    <w:rsid w:val="00A76050"/>
    <w:pPr>
      <w:numPr>
        <w:ilvl w:val="1"/>
        <w:numId w:val="12"/>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
    <w:next w:val="-0"/>
    <w:rsid w:val="00A76050"/>
    <w:pPr>
      <w:keepNext/>
      <w:numPr>
        <w:numId w:val="12"/>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
    <w:rsid w:val="00A76050"/>
    <w:pPr>
      <w:numPr>
        <w:ilvl w:val="2"/>
        <w:numId w:val="12"/>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A76050"/>
    <w:pPr>
      <w:numPr>
        <w:ilvl w:val="3"/>
        <w:numId w:val="12"/>
      </w:numPr>
      <w:spacing w:after="0" w:line="240" w:lineRule="auto"/>
      <w:jc w:val="both"/>
    </w:pPr>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uiPriority w:val="99"/>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Контракт-пункт"/>
    <w:basedOn w:val="a"/>
    <w:rsid w:val="00A76050"/>
    <w:pPr>
      <w:numPr>
        <w:ilvl w:val="1"/>
        <w:numId w:val="12"/>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
    <w:next w:val="-0"/>
    <w:rsid w:val="00A76050"/>
    <w:pPr>
      <w:keepNext/>
      <w:numPr>
        <w:numId w:val="12"/>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
    <w:rsid w:val="00A76050"/>
    <w:pPr>
      <w:numPr>
        <w:ilvl w:val="2"/>
        <w:numId w:val="12"/>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A76050"/>
    <w:pPr>
      <w:numPr>
        <w:ilvl w:val="3"/>
        <w:numId w:val="12"/>
      </w:numPr>
      <w:spacing w:after="0" w:line="240" w:lineRule="auto"/>
      <w:jc w:val="both"/>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34355195">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1706246550">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18" Type="http://schemas.openxmlformats.org/officeDocument/2006/relationships/hyperlink" Target="mailto:mutungcrb@mail.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17" Type="http://schemas.openxmlformats.org/officeDocument/2006/relationships/hyperlink" Target="http://www.consultant.ru/document/cons_doc_LAW_410706/6a272c71c7c8b647b8b9d7eba71db4e01d901365/" TargetMode="External"/><Relationship Id="rId2" Type="http://schemas.openxmlformats.org/officeDocument/2006/relationships/numbering" Target="numbering.xml"/><Relationship Id="rId16" Type="http://schemas.openxmlformats.org/officeDocument/2006/relationships/hyperlink" Target="consultantplus://offline/ref=C6EC0272FD9982F3C0945146F180A68BBB7F4588F54B4541E5EC0F198EB29668F2A78EC66C5457EEDC35294A3E4B041F2887037316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6EC0272FD9982F3C0945146F180A68BBB7F4588F54B4541E5EC0F198EB29668F2A78EC66C5457EEDC35294A3E4B041F2887037316F" TargetMode="External"/><Relationship Id="rId5" Type="http://schemas.openxmlformats.org/officeDocument/2006/relationships/settings" Target="settings.xml"/><Relationship Id="rId15" Type="http://schemas.openxmlformats.org/officeDocument/2006/relationships/hyperlink" Target="consultantplus://offline/ref=C6EC0272FD9982F3C0945146F180A68BBB7F4588F54B4541E5EC0F198EB29668F2A78EC66C5457EEDC35294A3E4B041F2887037316F" TargetMode="External"/><Relationship Id="rId10" Type="http://schemas.openxmlformats.org/officeDocument/2006/relationships/hyperlink" Target="consultantplus://offline/ref=C6EC0272FD9982F3C0945146F180A68BBB7F4588F54B4541E5EC0F198EB29668F2A78EC66C5457EEDC35294A3E4B041F2887037316F"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4931F2F5B6FF6CF9F9099D87DE6800CADAC0C81540ED94114C991103BA2E89290131E3F1FB8A98B0801541927F8D6A91B7C83E2BD4A0D797f9m8A" TargetMode="External"/><Relationship Id="rId14"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44EAE2-041D-4558-B947-51E8DF762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6656</Words>
  <Characters>37940</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User</cp:lastModifiedBy>
  <cp:revision>2</cp:revision>
  <cp:lastPrinted>2019-11-07T03:17:00Z</cp:lastPrinted>
  <dcterms:created xsi:type="dcterms:W3CDTF">2023-11-26T08:28:00Z</dcterms:created>
  <dcterms:modified xsi:type="dcterms:W3CDTF">2023-11-26T08:28:00Z</dcterms:modified>
</cp:coreProperties>
</file>